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550ECF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550ECF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550ECF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550ECF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550ECF">
        <w:rPr>
          <w:rFonts w:ascii="Times New Roman" w:hAnsi="Times New Roman"/>
          <w:sz w:val="24"/>
          <w:szCs w:val="24"/>
        </w:rPr>
        <w:t>ф</w:t>
      </w:r>
      <w:r w:rsidR="00C52FB4" w:rsidRPr="00550ECF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550ECF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550ECF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550ECF">
        <w:rPr>
          <w:rFonts w:ascii="Times New Roman" w:hAnsi="Times New Roman"/>
          <w:sz w:val="24"/>
          <w:szCs w:val="24"/>
        </w:rPr>
        <w:t xml:space="preserve"> </w:t>
      </w:r>
      <w:r w:rsidRPr="00550ECF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550ECF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550ECF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550ECF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550ECF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50EC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550EC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550ECF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50EC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550ECF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50EC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550EC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550EC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550EC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550EC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550EC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550ECF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50EC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550ECF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550EC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550ECF">
        <w:rPr>
          <w:rFonts w:ascii="Times New Roman" w:hAnsi="Times New Roman" w:cs="Times New Roman"/>
          <w:b/>
          <w:bCs/>
          <w:i/>
          <w:sz w:val="32"/>
          <w:szCs w:val="32"/>
        </w:rPr>
        <w:t>Поведение потребителей</w:t>
      </w:r>
    </w:p>
    <w:p w14:paraId="4ECEF23C" w14:textId="77777777" w:rsidR="001400FE" w:rsidRPr="00550ECF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0ECF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550ECF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550ECF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550ECF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550EC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550ECF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550EC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550EC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550EC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550EC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550ECF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550ECF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550ECF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550ECF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550EC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550EC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550EC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550ECF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550ECF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550ECF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550EC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550EC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550ECF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550ECF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50ECF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550EC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50EC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550ECF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550ECF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50ECF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175132" w:rsidR="00A77598" w:rsidRPr="00384C6A" w:rsidRDefault="00384C6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550ECF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550ECF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550ECF">
        <w:rPr>
          <w:rFonts w:ascii="Times New Roman" w:hAnsi="Times New Roman" w:cs="Times New Roman"/>
          <w:sz w:val="20"/>
          <w:szCs w:val="20"/>
        </w:rPr>
        <w:t>Составитель</w:t>
      </w:r>
      <w:r w:rsidRPr="00550ECF">
        <w:rPr>
          <w:rFonts w:ascii="Times New Roman" w:hAnsi="Times New Roman" w:cs="Times New Roman"/>
          <w:i/>
          <w:sz w:val="20"/>
          <w:szCs w:val="20"/>
        </w:rPr>
        <w:t>(и)</w:t>
      </w:r>
      <w:r w:rsidRPr="00550ECF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550ECF" w14:paraId="06EBDDD0" w14:textId="77777777" w:rsidTr="00ED54AA">
        <w:tc>
          <w:tcPr>
            <w:tcW w:w="9345" w:type="dxa"/>
          </w:tcPr>
          <w:p w14:paraId="4DCB2F8C" w14:textId="59448098" w:rsidR="007A7979" w:rsidRPr="00550EC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CF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50ECF">
              <w:rPr>
                <w:rFonts w:ascii="Times New Roman" w:hAnsi="Times New Roman" w:cs="Times New Roman"/>
                <w:sz w:val="20"/>
                <w:szCs w:val="20"/>
              </w:rPr>
              <w:t>Белостоцкая</w:t>
            </w:r>
            <w:proofErr w:type="spellEnd"/>
            <w:r w:rsidRPr="00550ECF">
              <w:rPr>
                <w:rFonts w:ascii="Times New Roman" w:hAnsi="Times New Roman" w:cs="Times New Roman"/>
                <w:sz w:val="20"/>
                <w:szCs w:val="20"/>
              </w:rPr>
              <w:t xml:space="preserve"> Анна Александровна</w:t>
            </w:r>
          </w:p>
        </w:tc>
      </w:tr>
    </w:tbl>
    <w:p w14:paraId="78FB86A8" w14:textId="78219B4B" w:rsidR="00511619" w:rsidRPr="00550ECF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550ECF" w14:paraId="6BEDF514" w14:textId="77777777" w:rsidTr="002E4044">
        <w:tc>
          <w:tcPr>
            <w:tcW w:w="3115" w:type="dxa"/>
          </w:tcPr>
          <w:p w14:paraId="169EBA2D" w14:textId="16795316" w:rsidR="004475DA" w:rsidRPr="00550ECF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CF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550ECF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550ECF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550ECF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550ECF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550ECF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550ECF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550E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550ECF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550ECF" w14:paraId="3A85DB3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7E6F70" w14:textId="77777777" w:rsidR="006945E7" w:rsidRPr="00550ECF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550ECF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 w:rsidRPr="00550E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550ECF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550ECF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550ECF" w14:paraId="2B394721" w14:textId="77777777" w:rsidTr="004475DA">
        <w:tc>
          <w:tcPr>
            <w:tcW w:w="3115" w:type="dxa"/>
          </w:tcPr>
          <w:p w14:paraId="22DFEAD1" w14:textId="763A4547" w:rsidR="004475DA" w:rsidRPr="00550ECF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C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550ECF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550ECF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550ECF" w14:paraId="7870B707" w14:textId="77777777" w:rsidTr="004475DA">
        <w:tc>
          <w:tcPr>
            <w:tcW w:w="3115" w:type="dxa"/>
          </w:tcPr>
          <w:p w14:paraId="4F6A8E6F" w14:textId="738C3530" w:rsidR="004475DA" w:rsidRPr="00550ECF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CF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550ECF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550ECF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550ECF" w14:paraId="37A4BB4D" w14:textId="77777777" w:rsidTr="004475DA">
        <w:tc>
          <w:tcPr>
            <w:tcW w:w="3115" w:type="dxa"/>
          </w:tcPr>
          <w:p w14:paraId="172A8474" w14:textId="4B44E344" w:rsidR="004475DA" w:rsidRPr="00550ECF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CF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550ECF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550ECF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550ECF" w14:paraId="6E8098D0" w14:textId="77777777" w:rsidTr="004475DA">
        <w:tc>
          <w:tcPr>
            <w:tcW w:w="3115" w:type="dxa"/>
          </w:tcPr>
          <w:p w14:paraId="45B246AC" w14:textId="30F1346D" w:rsidR="004475DA" w:rsidRPr="00550ECF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CF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550ECF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550ECF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550ECF" w14:paraId="3F7A24D1" w14:textId="77777777" w:rsidTr="004475DA">
        <w:tc>
          <w:tcPr>
            <w:tcW w:w="3115" w:type="dxa"/>
          </w:tcPr>
          <w:p w14:paraId="567350BB" w14:textId="14FC126F" w:rsidR="004475DA" w:rsidRPr="00550ECF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CF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550ECF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550ECF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550ECF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550ECF" w:rsidRDefault="00511619" w:rsidP="00511619">
      <w:pPr>
        <w:jc w:val="both"/>
        <w:rPr>
          <w:rFonts w:ascii="Times New Roman" w:hAnsi="Times New Roman" w:cs="Times New Roman"/>
          <w:b/>
        </w:rPr>
      </w:pPr>
      <w:r w:rsidRPr="00550ECF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550ECF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550ECF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550ECF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Семестр</w:t>
            </w:r>
            <w:r w:rsidR="00944782" w:rsidRPr="00550EC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550ECF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550ECF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550ECF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550ECF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550ECF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550ECF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550ECF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550ECF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550ECF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550ECF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550ECF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550ECF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550ECF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550ECF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550ECF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550ECF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550ECF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550ECF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Сам</w:t>
            </w:r>
            <w:r w:rsidR="00AE2B1A" w:rsidRPr="00550ECF">
              <w:rPr>
                <w:rFonts w:ascii="Times New Roman" w:hAnsi="Times New Roman" w:cs="Times New Roman"/>
              </w:rPr>
              <w:t>остоятельная</w:t>
            </w:r>
            <w:r w:rsidRPr="00550ECF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550ECF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550ECF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550ECF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550ECF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550ECF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550ECF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</w:rPr>
              <w:t>Итого</w:t>
            </w:r>
            <w:r w:rsidR="00C624FA" w:rsidRPr="00550ECF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550ECF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550ECF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550ECF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550ECF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550ECF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550ECF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550ECF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550ECF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550ECF">
        <w:rPr>
          <w:rFonts w:ascii="Times New Roman" w:hAnsi="Times New Roman" w:cs="Times New Roman"/>
        </w:rPr>
        <w:t>Санкт-Петербург</w:t>
      </w:r>
    </w:p>
    <w:p w14:paraId="3EA52E46" w14:textId="12FA7685" w:rsidR="004475DA" w:rsidRPr="00384C6A" w:rsidRDefault="00384C6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550ECF" w:rsidRDefault="004475DA">
      <w:pPr>
        <w:rPr>
          <w:rFonts w:ascii="Times New Roman" w:hAnsi="Times New Roman" w:cs="Times New Roman"/>
        </w:rPr>
      </w:pPr>
      <w:r w:rsidRPr="00550ECF">
        <w:rPr>
          <w:rFonts w:ascii="Times New Roman" w:hAnsi="Times New Roman" w:cs="Times New Roman"/>
        </w:rPr>
        <w:br w:type="page"/>
      </w:r>
    </w:p>
    <w:p w14:paraId="216A2FF6" w14:textId="77777777" w:rsidR="00945486" w:rsidRPr="00550ECF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550ECF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50ECF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550ECF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3A062A52" w14:textId="77777777" w:rsidR="001A5D2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550ECF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550EC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550ECF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14043" w:history="1">
            <w:r w:rsidR="001A5D22" w:rsidRPr="00544A0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A5D22">
              <w:rPr>
                <w:noProof/>
                <w:webHidden/>
              </w:rPr>
              <w:tab/>
            </w:r>
            <w:r w:rsidR="001A5D22">
              <w:rPr>
                <w:noProof/>
                <w:webHidden/>
              </w:rPr>
              <w:fldChar w:fldCharType="begin"/>
            </w:r>
            <w:r w:rsidR="001A5D22">
              <w:rPr>
                <w:noProof/>
                <w:webHidden/>
              </w:rPr>
              <w:instrText xml:space="preserve"> PAGEREF _Toc185414043 \h </w:instrText>
            </w:r>
            <w:r w:rsidR="001A5D22">
              <w:rPr>
                <w:noProof/>
                <w:webHidden/>
              </w:rPr>
            </w:r>
            <w:r w:rsidR="001A5D22">
              <w:rPr>
                <w:noProof/>
                <w:webHidden/>
              </w:rPr>
              <w:fldChar w:fldCharType="separate"/>
            </w:r>
            <w:r w:rsidR="001A5D22">
              <w:rPr>
                <w:noProof/>
                <w:webHidden/>
              </w:rPr>
              <w:t>3</w:t>
            </w:r>
            <w:r w:rsidR="001A5D22">
              <w:rPr>
                <w:noProof/>
                <w:webHidden/>
              </w:rPr>
              <w:fldChar w:fldCharType="end"/>
            </w:r>
          </w:hyperlink>
        </w:p>
        <w:p w14:paraId="19925299" w14:textId="77777777" w:rsidR="001A5D22" w:rsidRDefault="004F09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044" w:history="1">
            <w:r w:rsidR="001A5D22" w:rsidRPr="00544A0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A5D22">
              <w:rPr>
                <w:noProof/>
                <w:webHidden/>
              </w:rPr>
              <w:tab/>
            </w:r>
            <w:r w:rsidR="001A5D22">
              <w:rPr>
                <w:noProof/>
                <w:webHidden/>
              </w:rPr>
              <w:fldChar w:fldCharType="begin"/>
            </w:r>
            <w:r w:rsidR="001A5D22">
              <w:rPr>
                <w:noProof/>
                <w:webHidden/>
              </w:rPr>
              <w:instrText xml:space="preserve"> PAGEREF _Toc185414044 \h </w:instrText>
            </w:r>
            <w:r w:rsidR="001A5D22">
              <w:rPr>
                <w:noProof/>
                <w:webHidden/>
              </w:rPr>
            </w:r>
            <w:r w:rsidR="001A5D22">
              <w:rPr>
                <w:noProof/>
                <w:webHidden/>
              </w:rPr>
              <w:fldChar w:fldCharType="separate"/>
            </w:r>
            <w:r w:rsidR="001A5D22">
              <w:rPr>
                <w:noProof/>
                <w:webHidden/>
              </w:rPr>
              <w:t>3</w:t>
            </w:r>
            <w:r w:rsidR="001A5D22">
              <w:rPr>
                <w:noProof/>
                <w:webHidden/>
              </w:rPr>
              <w:fldChar w:fldCharType="end"/>
            </w:r>
          </w:hyperlink>
        </w:p>
        <w:p w14:paraId="1D778403" w14:textId="77777777" w:rsidR="001A5D22" w:rsidRDefault="004F09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045" w:history="1">
            <w:r w:rsidR="001A5D22" w:rsidRPr="00544A0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A5D22">
              <w:rPr>
                <w:noProof/>
                <w:webHidden/>
              </w:rPr>
              <w:tab/>
            </w:r>
            <w:r w:rsidR="001A5D22">
              <w:rPr>
                <w:noProof/>
                <w:webHidden/>
              </w:rPr>
              <w:fldChar w:fldCharType="begin"/>
            </w:r>
            <w:r w:rsidR="001A5D22">
              <w:rPr>
                <w:noProof/>
                <w:webHidden/>
              </w:rPr>
              <w:instrText xml:space="preserve"> PAGEREF _Toc185414045 \h </w:instrText>
            </w:r>
            <w:r w:rsidR="001A5D22">
              <w:rPr>
                <w:noProof/>
                <w:webHidden/>
              </w:rPr>
            </w:r>
            <w:r w:rsidR="001A5D22">
              <w:rPr>
                <w:noProof/>
                <w:webHidden/>
              </w:rPr>
              <w:fldChar w:fldCharType="separate"/>
            </w:r>
            <w:r w:rsidR="001A5D22">
              <w:rPr>
                <w:noProof/>
                <w:webHidden/>
              </w:rPr>
              <w:t>3</w:t>
            </w:r>
            <w:r w:rsidR="001A5D22">
              <w:rPr>
                <w:noProof/>
                <w:webHidden/>
              </w:rPr>
              <w:fldChar w:fldCharType="end"/>
            </w:r>
          </w:hyperlink>
        </w:p>
        <w:p w14:paraId="0D10250F" w14:textId="77777777" w:rsidR="001A5D22" w:rsidRDefault="004F09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046" w:history="1">
            <w:r w:rsidR="001A5D22" w:rsidRPr="00544A0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A5D22">
              <w:rPr>
                <w:noProof/>
                <w:webHidden/>
              </w:rPr>
              <w:tab/>
            </w:r>
            <w:r w:rsidR="001A5D22">
              <w:rPr>
                <w:noProof/>
                <w:webHidden/>
              </w:rPr>
              <w:fldChar w:fldCharType="begin"/>
            </w:r>
            <w:r w:rsidR="001A5D22">
              <w:rPr>
                <w:noProof/>
                <w:webHidden/>
              </w:rPr>
              <w:instrText xml:space="preserve"> PAGEREF _Toc185414046 \h </w:instrText>
            </w:r>
            <w:r w:rsidR="001A5D22">
              <w:rPr>
                <w:noProof/>
                <w:webHidden/>
              </w:rPr>
            </w:r>
            <w:r w:rsidR="001A5D22">
              <w:rPr>
                <w:noProof/>
                <w:webHidden/>
              </w:rPr>
              <w:fldChar w:fldCharType="separate"/>
            </w:r>
            <w:r w:rsidR="001A5D22">
              <w:rPr>
                <w:noProof/>
                <w:webHidden/>
              </w:rPr>
              <w:t>4</w:t>
            </w:r>
            <w:r w:rsidR="001A5D22">
              <w:rPr>
                <w:noProof/>
                <w:webHidden/>
              </w:rPr>
              <w:fldChar w:fldCharType="end"/>
            </w:r>
          </w:hyperlink>
        </w:p>
        <w:p w14:paraId="3F6A6C3E" w14:textId="77777777" w:rsidR="001A5D22" w:rsidRDefault="004F09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047" w:history="1">
            <w:r w:rsidR="001A5D22" w:rsidRPr="00544A0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A5D22">
              <w:rPr>
                <w:noProof/>
                <w:webHidden/>
              </w:rPr>
              <w:tab/>
            </w:r>
            <w:r w:rsidR="001A5D22">
              <w:rPr>
                <w:noProof/>
                <w:webHidden/>
              </w:rPr>
              <w:fldChar w:fldCharType="begin"/>
            </w:r>
            <w:r w:rsidR="001A5D22">
              <w:rPr>
                <w:noProof/>
                <w:webHidden/>
              </w:rPr>
              <w:instrText xml:space="preserve"> PAGEREF _Toc185414047 \h </w:instrText>
            </w:r>
            <w:r w:rsidR="001A5D22">
              <w:rPr>
                <w:noProof/>
                <w:webHidden/>
              </w:rPr>
            </w:r>
            <w:r w:rsidR="001A5D22">
              <w:rPr>
                <w:noProof/>
                <w:webHidden/>
              </w:rPr>
              <w:fldChar w:fldCharType="separate"/>
            </w:r>
            <w:r w:rsidR="001A5D22">
              <w:rPr>
                <w:noProof/>
                <w:webHidden/>
              </w:rPr>
              <w:t>5</w:t>
            </w:r>
            <w:r w:rsidR="001A5D22">
              <w:rPr>
                <w:noProof/>
                <w:webHidden/>
              </w:rPr>
              <w:fldChar w:fldCharType="end"/>
            </w:r>
          </w:hyperlink>
        </w:p>
        <w:p w14:paraId="70C75E69" w14:textId="77777777" w:rsidR="001A5D22" w:rsidRDefault="004F09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048" w:history="1">
            <w:r w:rsidR="001A5D22" w:rsidRPr="00544A0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A5D22">
              <w:rPr>
                <w:noProof/>
                <w:webHidden/>
              </w:rPr>
              <w:tab/>
            </w:r>
            <w:r w:rsidR="001A5D22">
              <w:rPr>
                <w:noProof/>
                <w:webHidden/>
              </w:rPr>
              <w:fldChar w:fldCharType="begin"/>
            </w:r>
            <w:r w:rsidR="001A5D22">
              <w:rPr>
                <w:noProof/>
                <w:webHidden/>
              </w:rPr>
              <w:instrText xml:space="preserve"> PAGEREF _Toc185414048 \h </w:instrText>
            </w:r>
            <w:r w:rsidR="001A5D22">
              <w:rPr>
                <w:noProof/>
                <w:webHidden/>
              </w:rPr>
            </w:r>
            <w:r w:rsidR="001A5D22">
              <w:rPr>
                <w:noProof/>
                <w:webHidden/>
              </w:rPr>
              <w:fldChar w:fldCharType="separate"/>
            </w:r>
            <w:r w:rsidR="001A5D22">
              <w:rPr>
                <w:noProof/>
                <w:webHidden/>
              </w:rPr>
              <w:t>6</w:t>
            </w:r>
            <w:r w:rsidR="001A5D22">
              <w:rPr>
                <w:noProof/>
                <w:webHidden/>
              </w:rPr>
              <w:fldChar w:fldCharType="end"/>
            </w:r>
          </w:hyperlink>
        </w:p>
        <w:p w14:paraId="2B7DE4D2" w14:textId="77777777" w:rsidR="001A5D22" w:rsidRDefault="004F09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049" w:history="1">
            <w:r w:rsidR="001A5D22" w:rsidRPr="00544A0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A5D22">
              <w:rPr>
                <w:noProof/>
                <w:webHidden/>
              </w:rPr>
              <w:tab/>
            </w:r>
            <w:r w:rsidR="001A5D22">
              <w:rPr>
                <w:noProof/>
                <w:webHidden/>
              </w:rPr>
              <w:fldChar w:fldCharType="begin"/>
            </w:r>
            <w:r w:rsidR="001A5D22">
              <w:rPr>
                <w:noProof/>
                <w:webHidden/>
              </w:rPr>
              <w:instrText xml:space="preserve"> PAGEREF _Toc185414049 \h </w:instrText>
            </w:r>
            <w:r w:rsidR="001A5D22">
              <w:rPr>
                <w:noProof/>
                <w:webHidden/>
              </w:rPr>
            </w:r>
            <w:r w:rsidR="001A5D22">
              <w:rPr>
                <w:noProof/>
                <w:webHidden/>
              </w:rPr>
              <w:fldChar w:fldCharType="separate"/>
            </w:r>
            <w:r w:rsidR="001A5D22">
              <w:rPr>
                <w:noProof/>
                <w:webHidden/>
              </w:rPr>
              <w:t>6</w:t>
            </w:r>
            <w:r w:rsidR="001A5D22">
              <w:rPr>
                <w:noProof/>
                <w:webHidden/>
              </w:rPr>
              <w:fldChar w:fldCharType="end"/>
            </w:r>
          </w:hyperlink>
        </w:p>
        <w:p w14:paraId="17C01DBD" w14:textId="77777777" w:rsidR="001A5D22" w:rsidRDefault="004F09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050" w:history="1">
            <w:r w:rsidR="001A5D22" w:rsidRPr="00544A0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A5D22">
              <w:rPr>
                <w:noProof/>
                <w:webHidden/>
              </w:rPr>
              <w:tab/>
            </w:r>
            <w:r w:rsidR="001A5D22">
              <w:rPr>
                <w:noProof/>
                <w:webHidden/>
              </w:rPr>
              <w:fldChar w:fldCharType="begin"/>
            </w:r>
            <w:r w:rsidR="001A5D22">
              <w:rPr>
                <w:noProof/>
                <w:webHidden/>
              </w:rPr>
              <w:instrText xml:space="preserve"> PAGEREF _Toc185414050 \h </w:instrText>
            </w:r>
            <w:r w:rsidR="001A5D22">
              <w:rPr>
                <w:noProof/>
                <w:webHidden/>
              </w:rPr>
            </w:r>
            <w:r w:rsidR="001A5D22">
              <w:rPr>
                <w:noProof/>
                <w:webHidden/>
              </w:rPr>
              <w:fldChar w:fldCharType="separate"/>
            </w:r>
            <w:r w:rsidR="001A5D22">
              <w:rPr>
                <w:noProof/>
                <w:webHidden/>
              </w:rPr>
              <w:t>6</w:t>
            </w:r>
            <w:r w:rsidR="001A5D22">
              <w:rPr>
                <w:noProof/>
                <w:webHidden/>
              </w:rPr>
              <w:fldChar w:fldCharType="end"/>
            </w:r>
          </w:hyperlink>
        </w:p>
        <w:p w14:paraId="4041A025" w14:textId="77777777" w:rsidR="001A5D22" w:rsidRDefault="004F09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051" w:history="1">
            <w:r w:rsidR="001A5D22" w:rsidRPr="00544A0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A5D22">
              <w:rPr>
                <w:noProof/>
                <w:webHidden/>
              </w:rPr>
              <w:tab/>
            </w:r>
            <w:r w:rsidR="001A5D22">
              <w:rPr>
                <w:noProof/>
                <w:webHidden/>
              </w:rPr>
              <w:fldChar w:fldCharType="begin"/>
            </w:r>
            <w:r w:rsidR="001A5D22">
              <w:rPr>
                <w:noProof/>
                <w:webHidden/>
              </w:rPr>
              <w:instrText xml:space="preserve"> PAGEREF _Toc185414051 \h </w:instrText>
            </w:r>
            <w:r w:rsidR="001A5D22">
              <w:rPr>
                <w:noProof/>
                <w:webHidden/>
              </w:rPr>
            </w:r>
            <w:r w:rsidR="001A5D22">
              <w:rPr>
                <w:noProof/>
                <w:webHidden/>
              </w:rPr>
              <w:fldChar w:fldCharType="separate"/>
            </w:r>
            <w:r w:rsidR="001A5D22">
              <w:rPr>
                <w:noProof/>
                <w:webHidden/>
              </w:rPr>
              <w:t>7</w:t>
            </w:r>
            <w:r w:rsidR="001A5D22">
              <w:rPr>
                <w:noProof/>
                <w:webHidden/>
              </w:rPr>
              <w:fldChar w:fldCharType="end"/>
            </w:r>
          </w:hyperlink>
        </w:p>
        <w:p w14:paraId="30A98608" w14:textId="77777777" w:rsidR="001A5D22" w:rsidRDefault="004F09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052" w:history="1">
            <w:r w:rsidR="001A5D22" w:rsidRPr="00544A0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A5D22">
              <w:rPr>
                <w:noProof/>
                <w:webHidden/>
              </w:rPr>
              <w:tab/>
            </w:r>
            <w:r w:rsidR="001A5D22">
              <w:rPr>
                <w:noProof/>
                <w:webHidden/>
              </w:rPr>
              <w:fldChar w:fldCharType="begin"/>
            </w:r>
            <w:r w:rsidR="001A5D22">
              <w:rPr>
                <w:noProof/>
                <w:webHidden/>
              </w:rPr>
              <w:instrText xml:space="preserve"> PAGEREF _Toc185414052 \h </w:instrText>
            </w:r>
            <w:r w:rsidR="001A5D22">
              <w:rPr>
                <w:noProof/>
                <w:webHidden/>
              </w:rPr>
            </w:r>
            <w:r w:rsidR="001A5D22">
              <w:rPr>
                <w:noProof/>
                <w:webHidden/>
              </w:rPr>
              <w:fldChar w:fldCharType="separate"/>
            </w:r>
            <w:r w:rsidR="001A5D22">
              <w:rPr>
                <w:noProof/>
                <w:webHidden/>
              </w:rPr>
              <w:t>8</w:t>
            </w:r>
            <w:r w:rsidR="001A5D22">
              <w:rPr>
                <w:noProof/>
                <w:webHidden/>
              </w:rPr>
              <w:fldChar w:fldCharType="end"/>
            </w:r>
          </w:hyperlink>
        </w:p>
        <w:p w14:paraId="7287AB88" w14:textId="77777777" w:rsidR="001A5D22" w:rsidRDefault="004F09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053" w:history="1">
            <w:r w:rsidR="001A5D22" w:rsidRPr="00544A0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A5D22">
              <w:rPr>
                <w:noProof/>
                <w:webHidden/>
              </w:rPr>
              <w:tab/>
            </w:r>
            <w:r w:rsidR="001A5D22">
              <w:rPr>
                <w:noProof/>
                <w:webHidden/>
              </w:rPr>
              <w:fldChar w:fldCharType="begin"/>
            </w:r>
            <w:r w:rsidR="001A5D22">
              <w:rPr>
                <w:noProof/>
                <w:webHidden/>
              </w:rPr>
              <w:instrText xml:space="preserve"> PAGEREF _Toc185414053 \h </w:instrText>
            </w:r>
            <w:r w:rsidR="001A5D22">
              <w:rPr>
                <w:noProof/>
                <w:webHidden/>
              </w:rPr>
            </w:r>
            <w:r w:rsidR="001A5D22">
              <w:rPr>
                <w:noProof/>
                <w:webHidden/>
              </w:rPr>
              <w:fldChar w:fldCharType="separate"/>
            </w:r>
            <w:r w:rsidR="001A5D22">
              <w:rPr>
                <w:noProof/>
                <w:webHidden/>
              </w:rPr>
              <w:t>9</w:t>
            </w:r>
            <w:r w:rsidR="001A5D22">
              <w:rPr>
                <w:noProof/>
                <w:webHidden/>
              </w:rPr>
              <w:fldChar w:fldCharType="end"/>
            </w:r>
          </w:hyperlink>
        </w:p>
        <w:p w14:paraId="59CC7D4F" w14:textId="77777777" w:rsidR="001A5D22" w:rsidRDefault="004F09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054" w:history="1">
            <w:r w:rsidR="001A5D22" w:rsidRPr="00544A0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A5D22">
              <w:rPr>
                <w:noProof/>
                <w:webHidden/>
              </w:rPr>
              <w:tab/>
            </w:r>
            <w:r w:rsidR="001A5D22">
              <w:rPr>
                <w:noProof/>
                <w:webHidden/>
              </w:rPr>
              <w:fldChar w:fldCharType="begin"/>
            </w:r>
            <w:r w:rsidR="001A5D22">
              <w:rPr>
                <w:noProof/>
                <w:webHidden/>
              </w:rPr>
              <w:instrText xml:space="preserve"> PAGEREF _Toc185414054 \h </w:instrText>
            </w:r>
            <w:r w:rsidR="001A5D22">
              <w:rPr>
                <w:noProof/>
                <w:webHidden/>
              </w:rPr>
            </w:r>
            <w:r w:rsidR="001A5D22">
              <w:rPr>
                <w:noProof/>
                <w:webHidden/>
              </w:rPr>
              <w:fldChar w:fldCharType="separate"/>
            </w:r>
            <w:r w:rsidR="001A5D22">
              <w:rPr>
                <w:noProof/>
                <w:webHidden/>
              </w:rPr>
              <w:t>11</w:t>
            </w:r>
            <w:r w:rsidR="001A5D22">
              <w:rPr>
                <w:noProof/>
                <w:webHidden/>
              </w:rPr>
              <w:fldChar w:fldCharType="end"/>
            </w:r>
          </w:hyperlink>
        </w:p>
        <w:p w14:paraId="14F0381D" w14:textId="77777777" w:rsidR="001A5D22" w:rsidRDefault="004F09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055" w:history="1">
            <w:r w:rsidR="001A5D22" w:rsidRPr="00544A0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A5D22">
              <w:rPr>
                <w:noProof/>
                <w:webHidden/>
              </w:rPr>
              <w:tab/>
            </w:r>
            <w:r w:rsidR="001A5D22">
              <w:rPr>
                <w:noProof/>
                <w:webHidden/>
              </w:rPr>
              <w:fldChar w:fldCharType="begin"/>
            </w:r>
            <w:r w:rsidR="001A5D22">
              <w:rPr>
                <w:noProof/>
                <w:webHidden/>
              </w:rPr>
              <w:instrText xml:space="preserve"> PAGEREF _Toc185414055 \h </w:instrText>
            </w:r>
            <w:r w:rsidR="001A5D22">
              <w:rPr>
                <w:noProof/>
                <w:webHidden/>
              </w:rPr>
            </w:r>
            <w:r w:rsidR="001A5D22">
              <w:rPr>
                <w:noProof/>
                <w:webHidden/>
              </w:rPr>
              <w:fldChar w:fldCharType="separate"/>
            </w:r>
            <w:r w:rsidR="001A5D22">
              <w:rPr>
                <w:noProof/>
                <w:webHidden/>
              </w:rPr>
              <w:t>11</w:t>
            </w:r>
            <w:r w:rsidR="001A5D22">
              <w:rPr>
                <w:noProof/>
                <w:webHidden/>
              </w:rPr>
              <w:fldChar w:fldCharType="end"/>
            </w:r>
          </w:hyperlink>
        </w:p>
        <w:p w14:paraId="5EA5600A" w14:textId="77777777" w:rsidR="001A5D22" w:rsidRDefault="004F09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056" w:history="1">
            <w:r w:rsidR="001A5D22" w:rsidRPr="00544A0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A5D22">
              <w:rPr>
                <w:noProof/>
                <w:webHidden/>
              </w:rPr>
              <w:tab/>
            </w:r>
            <w:r w:rsidR="001A5D22">
              <w:rPr>
                <w:noProof/>
                <w:webHidden/>
              </w:rPr>
              <w:fldChar w:fldCharType="begin"/>
            </w:r>
            <w:r w:rsidR="001A5D22">
              <w:rPr>
                <w:noProof/>
                <w:webHidden/>
              </w:rPr>
              <w:instrText xml:space="preserve"> PAGEREF _Toc185414056 \h </w:instrText>
            </w:r>
            <w:r w:rsidR="001A5D22">
              <w:rPr>
                <w:noProof/>
                <w:webHidden/>
              </w:rPr>
            </w:r>
            <w:r w:rsidR="001A5D22">
              <w:rPr>
                <w:noProof/>
                <w:webHidden/>
              </w:rPr>
              <w:fldChar w:fldCharType="separate"/>
            </w:r>
            <w:r w:rsidR="001A5D22">
              <w:rPr>
                <w:noProof/>
                <w:webHidden/>
              </w:rPr>
              <w:t>12</w:t>
            </w:r>
            <w:r w:rsidR="001A5D22">
              <w:rPr>
                <w:noProof/>
                <w:webHidden/>
              </w:rPr>
              <w:fldChar w:fldCharType="end"/>
            </w:r>
          </w:hyperlink>
        </w:p>
        <w:p w14:paraId="09623F9F" w14:textId="77777777" w:rsidR="001A5D22" w:rsidRDefault="004F09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057" w:history="1">
            <w:r w:rsidR="001A5D22" w:rsidRPr="00544A0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A5D22">
              <w:rPr>
                <w:noProof/>
                <w:webHidden/>
              </w:rPr>
              <w:tab/>
            </w:r>
            <w:r w:rsidR="001A5D22">
              <w:rPr>
                <w:noProof/>
                <w:webHidden/>
              </w:rPr>
              <w:fldChar w:fldCharType="begin"/>
            </w:r>
            <w:r w:rsidR="001A5D22">
              <w:rPr>
                <w:noProof/>
                <w:webHidden/>
              </w:rPr>
              <w:instrText xml:space="preserve"> PAGEREF _Toc185414057 \h </w:instrText>
            </w:r>
            <w:r w:rsidR="001A5D22">
              <w:rPr>
                <w:noProof/>
                <w:webHidden/>
              </w:rPr>
            </w:r>
            <w:r w:rsidR="001A5D22">
              <w:rPr>
                <w:noProof/>
                <w:webHidden/>
              </w:rPr>
              <w:fldChar w:fldCharType="separate"/>
            </w:r>
            <w:r w:rsidR="001A5D22">
              <w:rPr>
                <w:noProof/>
                <w:webHidden/>
              </w:rPr>
              <w:t>13</w:t>
            </w:r>
            <w:r w:rsidR="001A5D22">
              <w:rPr>
                <w:noProof/>
                <w:webHidden/>
              </w:rPr>
              <w:fldChar w:fldCharType="end"/>
            </w:r>
          </w:hyperlink>
        </w:p>
        <w:p w14:paraId="192F5E07" w14:textId="77777777" w:rsidR="001A5D22" w:rsidRDefault="004F09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058" w:history="1">
            <w:r w:rsidR="001A5D22" w:rsidRPr="00544A0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A5D22">
              <w:rPr>
                <w:noProof/>
                <w:webHidden/>
              </w:rPr>
              <w:tab/>
            </w:r>
            <w:r w:rsidR="001A5D22">
              <w:rPr>
                <w:noProof/>
                <w:webHidden/>
              </w:rPr>
              <w:fldChar w:fldCharType="begin"/>
            </w:r>
            <w:r w:rsidR="001A5D22">
              <w:rPr>
                <w:noProof/>
                <w:webHidden/>
              </w:rPr>
              <w:instrText xml:space="preserve"> PAGEREF _Toc185414058 \h </w:instrText>
            </w:r>
            <w:r w:rsidR="001A5D22">
              <w:rPr>
                <w:noProof/>
                <w:webHidden/>
              </w:rPr>
            </w:r>
            <w:r w:rsidR="001A5D22">
              <w:rPr>
                <w:noProof/>
                <w:webHidden/>
              </w:rPr>
              <w:fldChar w:fldCharType="separate"/>
            </w:r>
            <w:r w:rsidR="001A5D22">
              <w:rPr>
                <w:noProof/>
                <w:webHidden/>
              </w:rPr>
              <w:t>13</w:t>
            </w:r>
            <w:r w:rsidR="001A5D22">
              <w:rPr>
                <w:noProof/>
                <w:webHidden/>
              </w:rPr>
              <w:fldChar w:fldCharType="end"/>
            </w:r>
          </w:hyperlink>
        </w:p>
        <w:p w14:paraId="4936ECE9" w14:textId="77777777" w:rsidR="001A5D22" w:rsidRDefault="004F09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059" w:history="1">
            <w:r w:rsidR="001A5D22" w:rsidRPr="00544A0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A5D22">
              <w:rPr>
                <w:noProof/>
                <w:webHidden/>
              </w:rPr>
              <w:tab/>
            </w:r>
            <w:r w:rsidR="001A5D22">
              <w:rPr>
                <w:noProof/>
                <w:webHidden/>
              </w:rPr>
              <w:fldChar w:fldCharType="begin"/>
            </w:r>
            <w:r w:rsidR="001A5D22">
              <w:rPr>
                <w:noProof/>
                <w:webHidden/>
              </w:rPr>
              <w:instrText xml:space="preserve"> PAGEREF _Toc185414059 \h </w:instrText>
            </w:r>
            <w:r w:rsidR="001A5D22">
              <w:rPr>
                <w:noProof/>
                <w:webHidden/>
              </w:rPr>
            </w:r>
            <w:r w:rsidR="001A5D22">
              <w:rPr>
                <w:noProof/>
                <w:webHidden/>
              </w:rPr>
              <w:fldChar w:fldCharType="separate"/>
            </w:r>
            <w:r w:rsidR="001A5D22">
              <w:rPr>
                <w:noProof/>
                <w:webHidden/>
              </w:rPr>
              <w:t>13</w:t>
            </w:r>
            <w:r w:rsidR="001A5D22">
              <w:rPr>
                <w:noProof/>
                <w:webHidden/>
              </w:rPr>
              <w:fldChar w:fldCharType="end"/>
            </w:r>
          </w:hyperlink>
        </w:p>
        <w:p w14:paraId="5B2B9397" w14:textId="77777777" w:rsidR="001A5D22" w:rsidRDefault="004F09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060" w:history="1">
            <w:r w:rsidR="001A5D22" w:rsidRPr="00544A0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A5D22">
              <w:rPr>
                <w:noProof/>
                <w:webHidden/>
              </w:rPr>
              <w:tab/>
            </w:r>
            <w:r w:rsidR="001A5D22">
              <w:rPr>
                <w:noProof/>
                <w:webHidden/>
              </w:rPr>
              <w:fldChar w:fldCharType="begin"/>
            </w:r>
            <w:r w:rsidR="001A5D22">
              <w:rPr>
                <w:noProof/>
                <w:webHidden/>
              </w:rPr>
              <w:instrText xml:space="preserve"> PAGEREF _Toc185414060 \h </w:instrText>
            </w:r>
            <w:r w:rsidR="001A5D22">
              <w:rPr>
                <w:noProof/>
                <w:webHidden/>
              </w:rPr>
            </w:r>
            <w:r w:rsidR="001A5D22">
              <w:rPr>
                <w:noProof/>
                <w:webHidden/>
              </w:rPr>
              <w:fldChar w:fldCharType="separate"/>
            </w:r>
            <w:r w:rsidR="001A5D22">
              <w:rPr>
                <w:noProof/>
                <w:webHidden/>
              </w:rPr>
              <w:t>14</w:t>
            </w:r>
            <w:r w:rsidR="001A5D2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550ECF" w:rsidRDefault="00511619">
          <w:pPr>
            <w:rPr>
              <w:rFonts w:ascii="Times New Roman" w:hAnsi="Times New Roman" w:cs="Times New Roman"/>
            </w:rPr>
          </w:pPr>
          <w:r w:rsidRPr="00550ECF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550ECF" w:rsidRDefault="00511619">
      <w:pPr>
        <w:rPr>
          <w:rFonts w:ascii="Times New Roman" w:hAnsi="Times New Roman" w:cs="Times New Roman"/>
        </w:rPr>
      </w:pPr>
      <w:r w:rsidRPr="00550ECF">
        <w:rPr>
          <w:rFonts w:ascii="Times New Roman" w:hAnsi="Times New Roman" w:cs="Times New Roman"/>
        </w:rPr>
        <w:br w:type="page"/>
      </w:r>
    </w:p>
    <w:p w14:paraId="353F994F" w14:textId="77777777" w:rsidR="00945486" w:rsidRPr="00550ECF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550ECF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14043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550ECF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550ECF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0ECF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550EC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0ECF">
              <w:rPr>
                <w:rFonts w:ascii="Times New Roman" w:hAnsi="Times New Roman" w:cs="Times New Roman"/>
                <w:sz w:val="24"/>
                <w:szCs w:val="28"/>
              </w:rPr>
              <w:t>Привить практические навыки сбора и анализа маркетинговых данных о потребителях с использованием разнообразных качественных методов сбора, обработки и анализа информации в процессе разработки, принятия и оценки управленческих решений в различных сферах деятельности.</w:t>
            </w:r>
          </w:p>
        </w:tc>
      </w:tr>
    </w:tbl>
    <w:p w14:paraId="4BAC598D" w14:textId="77777777" w:rsidR="00751095" w:rsidRPr="00550ECF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550ECF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14044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550ECF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550ECF" w:rsidRDefault="00ED39ED" w:rsidP="00853C95">
      <w:pPr>
        <w:pStyle w:val="Style5"/>
        <w:widowControl/>
        <w:jc w:val="left"/>
      </w:pPr>
      <w:r w:rsidRPr="00550ECF">
        <w:rPr>
          <w:sz w:val="28"/>
          <w:szCs w:val="28"/>
        </w:rPr>
        <w:t>Дисциплина</w:t>
      </w:r>
      <w:r w:rsidR="004C3083" w:rsidRPr="00550ECF">
        <w:rPr>
          <w:sz w:val="28"/>
          <w:szCs w:val="28"/>
        </w:rPr>
        <w:t xml:space="preserve"> Б1.В</w:t>
      </w:r>
      <w:r w:rsidRPr="00550ECF">
        <w:rPr>
          <w:sz w:val="28"/>
          <w:szCs w:val="28"/>
        </w:rPr>
        <w:t xml:space="preserve"> Поведение потребителей</w:t>
      </w:r>
      <w:r w:rsidR="00FF4AA6" w:rsidRPr="00550ECF">
        <w:rPr>
          <w:sz w:val="28"/>
          <w:szCs w:val="28"/>
        </w:rPr>
        <w:t xml:space="preserve"> </w:t>
      </w:r>
      <w:r w:rsidR="00653999" w:rsidRPr="00550EC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550ECF">
        <w:rPr>
          <w:sz w:val="28"/>
          <w:szCs w:val="28"/>
        </w:rPr>
        <w:t>.</w:t>
      </w:r>
    </w:p>
    <w:p w14:paraId="15794534" w14:textId="77777777" w:rsidR="00C220D9" w:rsidRPr="00550ECF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550ECF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14045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2"/>
        <w:gridCol w:w="1926"/>
        <w:gridCol w:w="5482"/>
      </w:tblGrid>
      <w:tr w:rsidR="00751095" w:rsidRPr="00550EC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50E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50EC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50EC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0EC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50EC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50E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50EC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50E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ПК-2 - Способен проводить маркетинговые исследования, применять современные подходы и методы к организации и проведению сбора, обработки и анализа маркетинговых данных, в том числе в цифровой среде, для маркетингового обеспечения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50E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ПК-2.2 - Осуществляет сбор и обработку вторичных и первичных маркетинговых данных, в том числе в цифровой среде, для обеспечения процесса принятия маркетинговых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50E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0ECF">
              <w:rPr>
                <w:rFonts w:ascii="Times New Roman" w:hAnsi="Times New Roman" w:cs="Times New Roman"/>
              </w:rPr>
              <w:t>современные подходы и методы к организации и проведению сбора, обработки и анализа маркетинговых данных, в том числе в цифровой среде.</w:t>
            </w:r>
            <w:r w:rsidRPr="00550EC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C65772E" w:rsidR="00751095" w:rsidRPr="00550E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0ECF">
              <w:rPr>
                <w:rFonts w:ascii="Times New Roman" w:hAnsi="Times New Roman" w:cs="Times New Roman"/>
              </w:rPr>
              <w:t>выявлять проблематику исследований поведения потребителей, формулировать цель и задачи маркетингового исследования поведения потребителей, к исследованию потребительских предпочтений, подбирать релевантные методы сбора и обработки первичной и вторичной информации в рамках исследований потребителей.</w:t>
            </w:r>
            <w:r w:rsidRPr="00550EC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B9A09F6" w:rsidR="00751095" w:rsidRPr="00550E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0ECF">
              <w:rPr>
                <w:rFonts w:ascii="Times New Roman" w:hAnsi="Times New Roman" w:cs="Times New Roman"/>
              </w:rPr>
              <w:t xml:space="preserve">технологией разработки дизайна маркетингового исследования поведения потребителей, включая методологию исследования, выбор качественного метода исследования, разработкой </w:t>
            </w:r>
            <w:proofErr w:type="spellStart"/>
            <w:r w:rsidR="00FD518F" w:rsidRPr="00550ECF">
              <w:rPr>
                <w:rFonts w:ascii="Times New Roman" w:hAnsi="Times New Roman" w:cs="Times New Roman"/>
              </w:rPr>
              <w:t>гайдов</w:t>
            </w:r>
            <w:proofErr w:type="spellEnd"/>
            <w:r w:rsidR="00FD518F" w:rsidRPr="00550ECF">
              <w:rPr>
                <w:rFonts w:ascii="Times New Roman" w:hAnsi="Times New Roman" w:cs="Times New Roman"/>
              </w:rPr>
              <w:t xml:space="preserve"> для сбора первичной информации.</w:t>
            </w:r>
          </w:p>
        </w:tc>
      </w:tr>
      <w:tr w:rsidR="00751095" w:rsidRPr="00550ECF" w14:paraId="1C153C3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81B1C" w14:textId="77777777" w:rsidR="00751095" w:rsidRPr="00550E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ПК-4 - Способен применять принципы, модели, инструменты и информационные технологии в области маркетинга, а также осуществлять коммуникации с потребителями и стейкхолдерами в процессе разработки, принятия и оценки управленческих решений в различных сферах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4CF3F" w14:textId="77777777" w:rsidR="00751095" w:rsidRPr="00550E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ПК-4.1 - Владеет знаниями и применяет принципы, методы, модели и инструменты маркетинга взаимоотношений с потребителями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F8811" w14:textId="1F7CEB93" w:rsidR="00751095" w:rsidRPr="00550E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0ECF">
              <w:rPr>
                <w:rFonts w:ascii="Times New Roman" w:hAnsi="Times New Roman" w:cs="Times New Roman"/>
              </w:rPr>
              <w:t>модели поведения потребителей,</w:t>
            </w:r>
            <w:r w:rsidR="00550ECF" w:rsidRPr="00550ECF">
              <w:rPr>
                <w:rFonts w:ascii="Times New Roman" w:hAnsi="Times New Roman" w:cs="Times New Roman"/>
              </w:rPr>
              <w:t xml:space="preserve"> </w:t>
            </w:r>
            <w:r w:rsidR="00316402" w:rsidRPr="00550ECF">
              <w:rPr>
                <w:rFonts w:ascii="Times New Roman" w:hAnsi="Times New Roman" w:cs="Times New Roman"/>
              </w:rPr>
              <w:t>качественные методы сбора маркетинговых данных для исследования поведения потребителей.</w:t>
            </w:r>
            <w:r w:rsidRPr="00550ECF">
              <w:rPr>
                <w:rFonts w:ascii="Times New Roman" w:hAnsi="Times New Roman" w:cs="Times New Roman"/>
              </w:rPr>
              <w:t xml:space="preserve"> </w:t>
            </w:r>
          </w:p>
          <w:p w14:paraId="5353C865" w14:textId="16662BA4" w:rsidR="00751095" w:rsidRPr="00550E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0ECF">
              <w:rPr>
                <w:rFonts w:ascii="Times New Roman" w:hAnsi="Times New Roman" w:cs="Times New Roman"/>
              </w:rPr>
              <w:t>собирать и обрабатывать первичную и вторичную информацию с использованием качественных и кабинетных методов обработки данных; проводить интервью и фокус-группы с потребителями и стейкхолдерами для разработки, принятия и оценки управленческих решений в различных сферах деятельности. Формулировать гипотезы для дальнейшего количественного исследования и разработки анкеты.</w:t>
            </w:r>
            <w:r w:rsidRPr="00550ECF">
              <w:rPr>
                <w:rFonts w:ascii="Times New Roman" w:hAnsi="Times New Roman" w:cs="Times New Roman"/>
              </w:rPr>
              <w:t xml:space="preserve"> </w:t>
            </w:r>
          </w:p>
          <w:p w14:paraId="503BAAD3" w14:textId="68A4DFC2" w:rsidR="00751095" w:rsidRPr="00550E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0ECF">
              <w:rPr>
                <w:rFonts w:ascii="Times New Roman" w:hAnsi="Times New Roman" w:cs="Times New Roman"/>
              </w:rPr>
              <w:t>навыками формирования отчетов по результатам качественного маркетингового исследования поведения потребителей и разработки рекомендаций в области совершенствования маркетинговых политик по инструментам маркетинг-</w:t>
            </w:r>
            <w:proofErr w:type="spellStart"/>
            <w:r w:rsidR="00FD518F" w:rsidRPr="00550ECF">
              <w:rPr>
                <w:rFonts w:ascii="Times New Roman" w:hAnsi="Times New Roman" w:cs="Times New Roman"/>
              </w:rPr>
              <w:t>микса</w:t>
            </w:r>
            <w:proofErr w:type="spellEnd"/>
            <w:r w:rsidR="00FD518F" w:rsidRPr="00550ECF">
              <w:rPr>
                <w:rFonts w:ascii="Times New Roman" w:hAnsi="Times New Roman" w:cs="Times New Roman"/>
              </w:rPr>
              <w:t>; навыками моделирования взаимоотношений с потребителями.</w:t>
            </w:r>
          </w:p>
        </w:tc>
      </w:tr>
    </w:tbl>
    <w:p w14:paraId="010B1EC2" w14:textId="77777777" w:rsidR="00E1429F" w:rsidRPr="00550EC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50ECF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14046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50ECF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50EC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50EC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50EC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50EC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50EC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</w:rPr>
              <w:t>(ак</w:t>
            </w:r>
            <w:r w:rsidR="00AE2B1A" w:rsidRPr="00550ECF">
              <w:rPr>
                <w:rFonts w:ascii="Times New Roman" w:hAnsi="Times New Roman" w:cs="Times New Roman"/>
                <w:b/>
              </w:rPr>
              <w:t>адемические</w:t>
            </w:r>
            <w:r w:rsidRPr="00550EC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50EC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50E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50E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50E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50E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50E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50EC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50E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50E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50E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50E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50EC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50E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50EC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50E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Тема 1. Основные макроэкономические тренды поведения современного потребителя. Особенности поведения российского потребителя. Модели потребления.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50E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0ECF">
              <w:rPr>
                <w:sz w:val="22"/>
                <w:szCs w:val="22"/>
                <w:lang w:bidi="ru-RU"/>
              </w:rPr>
              <w:t>Современные макротренды поведения потребителей. Влияние макросреды на поведение российских потребителей. Модели потребления.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50E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50E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50E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50E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50ECF" w14:paraId="602364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B3E278" w14:textId="77777777" w:rsidR="004475DA" w:rsidRPr="00550E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Тема 2. Подходы к исследованию психографических детерминант потребителя. Влияние стиля жизни и социального класса на потребительское поведение.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04034B" w14:textId="77777777" w:rsidR="004475DA" w:rsidRPr="00550E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0ECF">
              <w:rPr>
                <w:sz w:val="22"/>
                <w:szCs w:val="22"/>
                <w:lang w:bidi="ru-RU"/>
              </w:rPr>
              <w:t>Личность и поведение потребителей. Психологические свойства личности: характер, темперамент, тип отношения к окружению, память, самопонятие.  Маркетинговое значение индивидуальных детерминант потребителей (ценности, интересы, убеждения). Потребности, мотивы и стимулы потребителя. Различные подходы к классификации потребностей индивидуума. Мотивационные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FF04B9" w14:textId="77777777" w:rsidR="004475DA" w:rsidRPr="00550E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651B0E" w14:textId="77777777" w:rsidR="004475DA" w:rsidRPr="00550E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CBA681" w14:textId="77777777" w:rsidR="004475DA" w:rsidRPr="00550E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BF621B" w14:textId="77777777" w:rsidR="004475DA" w:rsidRPr="00550E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50ECF" w14:paraId="387167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E58304" w14:textId="77777777" w:rsidR="004475DA" w:rsidRPr="00550E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Тема 3. Исследование потребительских предпочтений на основе типологии потребителей.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E01323" w14:textId="77777777" w:rsidR="004475DA" w:rsidRPr="00550E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0ECF">
              <w:rPr>
                <w:sz w:val="22"/>
                <w:szCs w:val="22"/>
                <w:lang w:bidi="ru-RU"/>
              </w:rPr>
              <w:t>Феноменологические модели, основанные на изучении стилей жизни потребителей (Vals-модели, Sinus-модели). Примеры типологии стилей жизни в Европе и в России. Социальная стратификация и её влияние на поведение потребителей.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4AE1A8" w14:textId="77777777" w:rsidR="004475DA" w:rsidRPr="00550E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BFCFDD" w14:textId="77777777" w:rsidR="004475DA" w:rsidRPr="00550E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95FEFE" w14:textId="77777777" w:rsidR="004475DA" w:rsidRPr="00550E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642878" w14:textId="77777777" w:rsidR="004475DA" w:rsidRPr="00550E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50ECF" w14:paraId="5E8571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988BCB" w14:textId="77777777" w:rsidR="004475DA" w:rsidRPr="00550E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Тема 4. Методы сбора и обработки маркетинговой информации о факторах влияния на потребительское поведение. Движущие силы потребителя.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37DF7D" w14:textId="77777777" w:rsidR="004475DA" w:rsidRPr="00550E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0ECF">
              <w:rPr>
                <w:sz w:val="22"/>
                <w:szCs w:val="22"/>
                <w:lang w:bidi="ru-RU"/>
              </w:rPr>
              <w:t>Классификация факторов по степени влияния на потребителя. Факторы внешнего влияния: культурные, социальные (группы и личности влияния), массовые коммуникации, научно-технические и др. Виды и структура групп влияния (референтные группы). Влияние ситуационных факторов на принятие решений потребителем. Понятие семьи и домохозяйства как организованного потребителя. Структура «закупочного» центра и ролевое поведение членов семьи при покупке товаров. Влияние детей на решение о покупке семьёй. Гендерные особенности поведения членов семьи. Фазы жизненного цикла семьи и их связь с покупательским поведением.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8571E2" w14:textId="77777777" w:rsidR="004475DA" w:rsidRPr="00550E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6EE324" w14:textId="77777777" w:rsidR="004475DA" w:rsidRPr="00550E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0C8F42" w14:textId="77777777" w:rsidR="004475DA" w:rsidRPr="00550E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E08CC6" w14:textId="77777777" w:rsidR="004475DA" w:rsidRPr="00550E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50ECF" w14:paraId="678695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6BB890" w14:textId="77777777" w:rsidR="004475DA" w:rsidRPr="00550E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Тема 5. Подходы к исследованию поведенческих детерминант потребителей.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944626" w14:textId="77777777" w:rsidR="004475DA" w:rsidRPr="00550E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0ECF">
              <w:rPr>
                <w:sz w:val="22"/>
                <w:szCs w:val="22"/>
                <w:lang w:bidi="ru-RU"/>
              </w:rPr>
              <w:t>Поведенческие факторы (восприятие, научение, отношение, выгоды, частота потребления, место и частота покупок, повод для совершения покупки, уровень вовлеченности)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5417D6" w14:textId="77777777" w:rsidR="004475DA" w:rsidRPr="00550E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236CA6" w14:textId="77777777" w:rsidR="004475DA" w:rsidRPr="00550E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0BD22D" w14:textId="77777777" w:rsidR="004475DA" w:rsidRPr="00550E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8AF930" w14:textId="77777777" w:rsidR="004475DA" w:rsidRPr="00550E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50ECF" w14:paraId="11EBB9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1E90FF" w14:textId="77777777" w:rsidR="004475DA" w:rsidRPr="00550E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Тема 6. Классификация моделей поведения потребителей. Модели принятия решения о покупке.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AD54C9" w14:textId="77777777" w:rsidR="004475DA" w:rsidRPr="00550E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0ECF">
              <w:rPr>
                <w:sz w:val="22"/>
                <w:szCs w:val="22"/>
                <w:lang w:bidi="ru-RU"/>
              </w:rPr>
              <w:t>Классификация моделей поведения потребителей. Модель процесса принятия решения потребителем: осознание потребности, поиск информации, оценка альтернатив, принятие решения, покупка, реакция на покупку.  Классификация решений, принимаемых потребителями по продолжительности, по степени сложности, по степени вовлеченности в процесс покупки. Типы покупок: новые покупки, повторные покупки, импульсные покупки. Переменные, формирующие процесс принятия решения о покупке: особенности товара, индивидуальные особенности покупателя, влияние среды. Характеристика реакции потребителя на покупку.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9A8E2B" w14:textId="77777777" w:rsidR="004475DA" w:rsidRPr="00550E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4CD7DE" w14:textId="77777777" w:rsidR="004475DA" w:rsidRPr="00550E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024E17" w14:textId="77777777" w:rsidR="004475DA" w:rsidRPr="00550E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7ABE85" w14:textId="77777777" w:rsidR="004475DA" w:rsidRPr="00550E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50ECF" w14:paraId="63A1F2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260AAD" w14:textId="77777777" w:rsidR="004475DA" w:rsidRPr="00550E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Тема 7. Модели восприятия и переработки маркетинговой информации потребителем.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744D1E" w14:textId="77777777" w:rsidR="004475DA" w:rsidRPr="00550E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0ECF">
              <w:rPr>
                <w:sz w:val="22"/>
                <w:szCs w:val="22"/>
                <w:lang w:bidi="ru-RU"/>
              </w:rPr>
              <w:t>Этапы и особенности процесса восприятия. Классификационный подход к процессам восприятия и переработки маркетинговой информации. Характеристика познавательных процессов восприятия: мышление, научение, ощущение, воображение. Модель научения и анализ факторов, влияющих на научение потребителей. Описание трехкомпонентной модели отношения. Свойства отношения. Методы расчёта отношения. Решение проблем, связанных с негативным отношением потребителя. Организация восприятия торговой марки. Мультиатрибутивное позиционирование товара (марки) по воспринимаемым характеристикам. Построение карты восприятия. Базовая модель восприятия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BF2934" w14:textId="77777777" w:rsidR="004475DA" w:rsidRPr="00550E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9C774B" w14:textId="77777777" w:rsidR="004475DA" w:rsidRPr="00550E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997C6C" w14:textId="77777777" w:rsidR="004475DA" w:rsidRPr="00550E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46FE98" w14:textId="77777777" w:rsidR="004475DA" w:rsidRPr="00550E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50EC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50EC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0EC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50EC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0EC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50EC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50EC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50EC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50E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0EC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50E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0EC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50E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0EC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50E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50EC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50ECF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50ECF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50ECF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50ECF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550ECF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14047"/>
      <w:bookmarkEnd w:id="7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50ECF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550ECF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550ECF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14048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50ECF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50E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0"/>
        <w:gridCol w:w="4037"/>
      </w:tblGrid>
      <w:tr w:rsidR="00262CF0" w:rsidRPr="00550EC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50EC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0EC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50EC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0EC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50EC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50E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</w:rPr>
              <w:t>Маркетинг</w:t>
            </w:r>
            <w:proofErr w:type="gramStart"/>
            <w:r w:rsidRPr="00550EC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50ECF">
              <w:rPr>
                <w:rFonts w:ascii="Times New Roman" w:hAnsi="Times New Roman" w:cs="Times New Roman"/>
              </w:rPr>
              <w:t xml:space="preserve"> учебник / О. У. Юлдашева, И. А. </w:t>
            </w:r>
            <w:proofErr w:type="spellStart"/>
            <w:r w:rsidRPr="00550ECF">
              <w:rPr>
                <w:rFonts w:ascii="Times New Roman" w:hAnsi="Times New Roman" w:cs="Times New Roman"/>
              </w:rPr>
              <w:t>Аренков</w:t>
            </w:r>
            <w:proofErr w:type="spellEnd"/>
            <w:r w:rsidRPr="00550ECF">
              <w:rPr>
                <w:rFonts w:ascii="Times New Roman" w:hAnsi="Times New Roman" w:cs="Times New Roman"/>
              </w:rPr>
              <w:t xml:space="preserve">, А. А. </w:t>
            </w:r>
            <w:proofErr w:type="spellStart"/>
            <w:r w:rsidRPr="00550ECF">
              <w:rPr>
                <w:rFonts w:ascii="Times New Roman" w:hAnsi="Times New Roman" w:cs="Times New Roman"/>
              </w:rPr>
              <w:t>Белостоцкая</w:t>
            </w:r>
            <w:proofErr w:type="spellEnd"/>
            <w:r w:rsidRPr="00550ECF">
              <w:rPr>
                <w:rFonts w:ascii="Times New Roman" w:hAnsi="Times New Roman" w:cs="Times New Roman"/>
              </w:rPr>
              <w:t xml:space="preserve"> [и др.]. – Санкт-Петербург</w:t>
            </w:r>
            <w:proofErr w:type="gramStart"/>
            <w:r w:rsidRPr="00550EC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50ECF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2020. –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50ECF" w:rsidRDefault="004F09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50ECF">
                <w:rPr>
                  <w:rFonts w:ascii="Times New Roman" w:hAnsi="Times New Roman" w:cs="Times New Roman"/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  <w:tr w:rsidR="00262CF0" w:rsidRPr="00550ECF" w14:paraId="5C3AC5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DC0897" w14:textId="77777777" w:rsidR="00262CF0" w:rsidRPr="00550E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0ECF">
              <w:rPr>
                <w:rFonts w:ascii="Times New Roman" w:hAnsi="Times New Roman" w:cs="Times New Roman"/>
              </w:rPr>
              <w:t>Наумов, В. Н. Поведение потребителей</w:t>
            </w:r>
            <w:proofErr w:type="gramStart"/>
            <w:r w:rsidRPr="00550EC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50ECF">
              <w:rPr>
                <w:rFonts w:ascii="Times New Roman" w:hAnsi="Times New Roman" w:cs="Times New Roman"/>
              </w:rPr>
              <w:t xml:space="preserve"> учебник / В.Н. Наумов. — 2-е изд., </w:t>
            </w:r>
            <w:proofErr w:type="spellStart"/>
            <w:r w:rsidRPr="00550EC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50ECF">
              <w:rPr>
                <w:rFonts w:ascii="Times New Roman" w:hAnsi="Times New Roman" w:cs="Times New Roman"/>
              </w:rPr>
              <w:t>. и доп. — Москва : ИНФРА-М, 2020. — 345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428024" w14:textId="77777777" w:rsidR="00262CF0" w:rsidRPr="00550ECF" w:rsidRDefault="004F09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50ECF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https://znanium.com/read?id=357779</w:t>
              </w:r>
            </w:hyperlink>
          </w:p>
        </w:tc>
      </w:tr>
      <w:tr w:rsidR="00262CF0" w:rsidRPr="00550ECF" w14:paraId="0A6720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B803A9" w14:textId="77777777" w:rsidR="00262CF0" w:rsidRPr="00550E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50ECF">
              <w:rPr>
                <w:rFonts w:ascii="Times New Roman" w:hAnsi="Times New Roman" w:cs="Times New Roman"/>
              </w:rPr>
              <w:t>Драганчук</w:t>
            </w:r>
            <w:proofErr w:type="spellEnd"/>
            <w:r w:rsidRPr="00550ECF">
              <w:rPr>
                <w:rFonts w:ascii="Times New Roman" w:hAnsi="Times New Roman" w:cs="Times New Roman"/>
              </w:rPr>
              <w:t>, Л. С. Поведение потребителей : учеб</w:t>
            </w:r>
            <w:proofErr w:type="gramStart"/>
            <w:r w:rsidRPr="00550ECF">
              <w:rPr>
                <w:rFonts w:ascii="Times New Roman" w:hAnsi="Times New Roman" w:cs="Times New Roman"/>
              </w:rPr>
              <w:t>.</w:t>
            </w:r>
            <w:proofErr w:type="gramEnd"/>
            <w:r w:rsidRPr="00550EC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50ECF">
              <w:rPr>
                <w:rFonts w:ascii="Times New Roman" w:hAnsi="Times New Roman" w:cs="Times New Roman"/>
              </w:rPr>
              <w:t>п</w:t>
            </w:r>
            <w:proofErr w:type="gramEnd"/>
            <w:r w:rsidRPr="00550ECF">
              <w:rPr>
                <w:rFonts w:ascii="Times New Roman" w:hAnsi="Times New Roman" w:cs="Times New Roman"/>
              </w:rPr>
              <w:t xml:space="preserve">особие / Л.С. </w:t>
            </w:r>
            <w:proofErr w:type="spellStart"/>
            <w:r w:rsidRPr="00550ECF">
              <w:rPr>
                <w:rFonts w:ascii="Times New Roman" w:hAnsi="Times New Roman" w:cs="Times New Roman"/>
              </w:rPr>
              <w:t>Драганчук</w:t>
            </w:r>
            <w:proofErr w:type="spellEnd"/>
            <w:r w:rsidRPr="00550ECF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550EC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50ECF">
              <w:rPr>
                <w:rFonts w:ascii="Times New Roman" w:hAnsi="Times New Roman" w:cs="Times New Roman"/>
              </w:rPr>
              <w:t xml:space="preserve"> ИНФРА-М, 2018. — 192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7158C4" w14:textId="77777777" w:rsidR="00262CF0" w:rsidRPr="00550ECF" w:rsidRDefault="004F09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550ECF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https://znanium.com/read?id=304215</w:t>
              </w:r>
            </w:hyperlink>
          </w:p>
        </w:tc>
      </w:tr>
    </w:tbl>
    <w:p w14:paraId="570D085B" w14:textId="77777777" w:rsidR="0091168E" w:rsidRPr="00550EC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50ECF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14049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50ECF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50ECF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550ECF" w:rsidRDefault="007B550D" w:rsidP="007B550D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550ECF" w14:paraId="1D50ABF0" w14:textId="77777777" w:rsidTr="007B550D">
        <w:tc>
          <w:tcPr>
            <w:tcW w:w="9345" w:type="dxa"/>
          </w:tcPr>
          <w:p w14:paraId="47FF0431" w14:textId="1F64CA53" w:rsidR="007B550D" w:rsidRPr="00550ECF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50EC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550ECF" w14:paraId="35D44855" w14:textId="77777777" w:rsidTr="007B550D">
        <w:tc>
          <w:tcPr>
            <w:tcW w:w="9345" w:type="dxa"/>
          </w:tcPr>
          <w:p w14:paraId="3144C207" w14:textId="77777777" w:rsidR="007B550D" w:rsidRPr="00550ECF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50EC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550ECF" w14:paraId="718FCCEA" w14:textId="77777777" w:rsidTr="007B550D">
        <w:tc>
          <w:tcPr>
            <w:tcW w:w="9345" w:type="dxa"/>
          </w:tcPr>
          <w:p w14:paraId="2BE7AACA" w14:textId="77777777" w:rsidR="007B550D" w:rsidRPr="00550ECF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50EC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550ECF" w14:paraId="23105F56" w14:textId="77777777" w:rsidTr="007B550D">
        <w:tc>
          <w:tcPr>
            <w:tcW w:w="9345" w:type="dxa"/>
          </w:tcPr>
          <w:p w14:paraId="34B51C6D" w14:textId="77777777" w:rsidR="007B550D" w:rsidRPr="00550ECF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50EC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550ECF" w14:paraId="400B8A20" w14:textId="77777777" w:rsidTr="007B550D">
        <w:tc>
          <w:tcPr>
            <w:tcW w:w="9345" w:type="dxa"/>
          </w:tcPr>
          <w:p w14:paraId="462622A2" w14:textId="77777777" w:rsidR="007B550D" w:rsidRPr="00550ECF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50EC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550ECF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50ECF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14050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50ECF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50E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50E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50E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50ECF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550ECF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550ECF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550ECF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550ECF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550ECF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550ECF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550ECF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550EC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550ECF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550ECF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550ECF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550EC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550ECF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550ECF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550EC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550ECF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550ECF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550EC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550ECF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550ECF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550ECF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550EC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550ECF" w:rsidRDefault="004F098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550ECF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550ECF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550ECF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550EC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550EC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550ECF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550ECF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550EC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550ECF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550ECF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550EC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550EC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550ECF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550ECF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550EC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550ECF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550ECF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550EC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550ECF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550ECF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550EC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550ECF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550ECF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550ECF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550EC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550EC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550ECF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550ECF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14051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550E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550ECF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550ECF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550ECF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550ECF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550ECF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550ECF" w:rsidRDefault="002718E2" w:rsidP="002718E2">
      <w:pPr>
        <w:pStyle w:val="Style214"/>
        <w:ind w:firstLine="709"/>
        <w:rPr>
          <w:sz w:val="28"/>
          <w:szCs w:val="28"/>
        </w:rPr>
      </w:pPr>
      <w:r w:rsidRPr="00550ECF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550ECF" w:rsidRDefault="002718E2" w:rsidP="002718E2">
      <w:pPr>
        <w:pStyle w:val="Style214"/>
        <w:ind w:firstLine="709"/>
        <w:rPr>
          <w:sz w:val="28"/>
          <w:szCs w:val="28"/>
        </w:rPr>
      </w:pPr>
      <w:r w:rsidRPr="00550ECF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50ECF" w:rsidRPr="00550ECF" w14:paraId="4BEB53DC" w14:textId="77777777" w:rsidTr="001A5D2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F083" w14:textId="77777777" w:rsidR="00550ECF" w:rsidRPr="00550ECF" w:rsidRDefault="00550EC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50ECF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0CC53" w14:textId="77777777" w:rsidR="00550ECF" w:rsidRPr="00550ECF" w:rsidRDefault="00550EC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50ECF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550ECF" w:rsidRPr="00550ECF" w14:paraId="13AAD87F" w14:textId="77777777" w:rsidTr="001A5D2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CF23F" w14:textId="77777777" w:rsidR="00550ECF" w:rsidRPr="00550ECF" w:rsidRDefault="00550EC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50ECF">
              <w:rPr>
                <w:sz w:val="22"/>
                <w:szCs w:val="22"/>
                <w:lang w:eastAsia="en-US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0EC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50EC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80 посадочных мест, рабочее место преподавателя, доска меловая - 1шт., трибуна - 1шт.Моноблок </w:t>
            </w:r>
            <w:r w:rsidRPr="00550ECF">
              <w:rPr>
                <w:sz w:val="22"/>
                <w:szCs w:val="22"/>
                <w:lang w:val="en-US" w:eastAsia="en-US"/>
              </w:rPr>
              <w:t>Acer</w:t>
            </w:r>
            <w:r w:rsidRPr="00550ECF">
              <w:rPr>
                <w:sz w:val="22"/>
                <w:szCs w:val="22"/>
                <w:lang w:eastAsia="en-US"/>
              </w:rPr>
              <w:t xml:space="preserve"> </w:t>
            </w:r>
            <w:r w:rsidRPr="00550ECF">
              <w:rPr>
                <w:sz w:val="22"/>
                <w:szCs w:val="22"/>
                <w:lang w:val="en-US" w:eastAsia="en-US"/>
              </w:rPr>
              <w:t>Aspire</w:t>
            </w:r>
            <w:r w:rsidRPr="00550ECF">
              <w:rPr>
                <w:sz w:val="22"/>
                <w:szCs w:val="22"/>
                <w:lang w:eastAsia="en-US"/>
              </w:rPr>
              <w:t xml:space="preserve"> </w:t>
            </w:r>
            <w:r w:rsidRPr="00550ECF">
              <w:rPr>
                <w:sz w:val="22"/>
                <w:szCs w:val="22"/>
                <w:lang w:val="en-US" w:eastAsia="en-US"/>
              </w:rPr>
              <w:t>Z</w:t>
            </w:r>
            <w:r w:rsidRPr="00550ECF">
              <w:rPr>
                <w:sz w:val="22"/>
                <w:szCs w:val="22"/>
                <w:lang w:eastAsia="en-US"/>
              </w:rPr>
              <w:t xml:space="preserve">1811 </w:t>
            </w:r>
            <w:r w:rsidRPr="00550ECF">
              <w:rPr>
                <w:sz w:val="22"/>
                <w:szCs w:val="22"/>
                <w:lang w:val="en-US" w:eastAsia="en-US"/>
              </w:rPr>
              <w:t>Intel</w:t>
            </w:r>
            <w:r w:rsidRPr="00550ECF">
              <w:rPr>
                <w:sz w:val="22"/>
                <w:szCs w:val="22"/>
                <w:lang w:eastAsia="en-US"/>
              </w:rPr>
              <w:t xml:space="preserve"> </w:t>
            </w:r>
            <w:r w:rsidRPr="00550ECF">
              <w:rPr>
                <w:sz w:val="22"/>
                <w:szCs w:val="22"/>
                <w:lang w:val="en-US" w:eastAsia="en-US"/>
              </w:rPr>
              <w:t>Core</w:t>
            </w:r>
            <w:r w:rsidRPr="00550EC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50ECF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50ECF">
              <w:rPr>
                <w:sz w:val="22"/>
                <w:szCs w:val="22"/>
                <w:lang w:eastAsia="en-US"/>
              </w:rPr>
              <w:t>5-2400</w:t>
            </w:r>
            <w:r w:rsidRPr="00550ECF">
              <w:rPr>
                <w:sz w:val="22"/>
                <w:szCs w:val="22"/>
                <w:lang w:val="en-US" w:eastAsia="en-US"/>
              </w:rPr>
              <w:t>S</w:t>
            </w:r>
            <w:r w:rsidRPr="00550ECF">
              <w:rPr>
                <w:sz w:val="22"/>
                <w:szCs w:val="22"/>
                <w:lang w:eastAsia="en-US"/>
              </w:rPr>
              <w:t>@2.50</w:t>
            </w:r>
            <w:r w:rsidRPr="00550ECF">
              <w:rPr>
                <w:sz w:val="22"/>
                <w:szCs w:val="22"/>
                <w:lang w:val="en-US" w:eastAsia="en-US"/>
              </w:rPr>
              <w:t>GHz</w:t>
            </w:r>
            <w:r w:rsidRPr="00550ECF">
              <w:rPr>
                <w:sz w:val="22"/>
                <w:szCs w:val="22"/>
                <w:lang w:eastAsia="en-US"/>
              </w:rPr>
              <w:t>/4</w:t>
            </w:r>
            <w:r w:rsidRPr="00550ECF">
              <w:rPr>
                <w:sz w:val="22"/>
                <w:szCs w:val="22"/>
                <w:lang w:val="en-US" w:eastAsia="en-US"/>
              </w:rPr>
              <w:t>Gb</w:t>
            </w:r>
            <w:r w:rsidRPr="00550ECF">
              <w:rPr>
                <w:sz w:val="22"/>
                <w:szCs w:val="22"/>
                <w:lang w:eastAsia="en-US"/>
              </w:rPr>
              <w:t>/1</w:t>
            </w:r>
            <w:r w:rsidRPr="00550ECF">
              <w:rPr>
                <w:sz w:val="22"/>
                <w:szCs w:val="22"/>
                <w:lang w:val="en-US" w:eastAsia="en-US"/>
              </w:rPr>
              <w:t>Tb</w:t>
            </w:r>
            <w:r w:rsidRPr="00550ECF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550ECF">
              <w:rPr>
                <w:sz w:val="22"/>
                <w:szCs w:val="22"/>
                <w:lang w:val="en-US" w:eastAsia="en-US"/>
              </w:rPr>
              <w:t>NEC</w:t>
            </w:r>
            <w:r w:rsidRPr="00550ECF">
              <w:rPr>
                <w:sz w:val="22"/>
                <w:szCs w:val="22"/>
                <w:lang w:eastAsia="en-US"/>
              </w:rPr>
              <w:t xml:space="preserve"> </w:t>
            </w:r>
            <w:r w:rsidRPr="00550ECF">
              <w:rPr>
                <w:sz w:val="22"/>
                <w:szCs w:val="22"/>
                <w:lang w:val="en-US" w:eastAsia="en-US"/>
              </w:rPr>
              <w:t>NP</w:t>
            </w:r>
            <w:r w:rsidRPr="00550ECF">
              <w:rPr>
                <w:sz w:val="22"/>
                <w:szCs w:val="22"/>
                <w:lang w:eastAsia="en-US"/>
              </w:rPr>
              <w:t>-</w:t>
            </w:r>
            <w:r w:rsidRPr="00550ECF">
              <w:rPr>
                <w:sz w:val="22"/>
                <w:szCs w:val="22"/>
                <w:lang w:val="en-US" w:eastAsia="en-US"/>
              </w:rPr>
              <w:t>ME</w:t>
            </w:r>
            <w:r w:rsidRPr="00550ECF">
              <w:rPr>
                <w:sz w:val="22"/>
                <w:szCs w:val="22"/>
                <w:lang w:eastAsia="en-US"/>
              </w:rPr>
              <w:t>402</w:t>
            </w:r>
            <w:r w:rsidRPr="00550ECF">
              <w:rPr>
                <w:sz w:val="22"/>
                <w:szCs w:val="22"/>
                <w:lang w:val="en-US" w:eastAsia="en-US"/>
              </w:rPr>
              <w:t>X</w:t>
            </w:r>
            <w:r w:rsidRPr="00550ECF">
              <w:rPr>
                <w:sz w:val="22"/>
                <w:szCs w:val="22"/>
                <w:lang w:eastAsia="en-US"/>
              </w:rPr>
              <w:t xml:space="preserve"> - 1 шт., Микшер-усилитель 120Вт\100 В </w:t>
            </w:r>
            <w:r w:rsidRPr="00550ECF">
              <w:rPr>
                <w:sz w:val="22"/>
                <w:szCs w:val="22"/>
                <w:lang w:val="en-US" w:eastAsia="en-US"/>
              </w:rPr>
              <w:t>JPA</w:t>
            </w:r>
            <w:r w:rsidRPr="00550ECF">
              <w:rPr>
                <w:sz w:val="22"/>
                <w:szCs w:val="22"/>
                <w:lang w:eastAsia="en-US"/>
              </w:rPr>
              <w:t>-1120</w:t>
            </w:r>
            <w:r w:rsidRPr="00550ECF">
              <w:rPr>
                <w:sz w:val="22"/>
                <w:szCs w:val="22"/>
                <w:lang w:val="en-US" w:eastAsia="en-US"/>
              </w:rPr>
              <w:t>A</w:t>
            </w:r>
            <w:r w:rsidRPr="00550ECF"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proofErr w:type="spellStart"/>
            <w:r w:rsidRPr="00550ECF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550ECF">
              <w:rPr>
                <w:sz w:val="22"/>
                <w:szCs w:val="22"/>
                <w:lang w:eastAsia="en-US"/>
              </w:rPr>
              <w:t xml:space="preserve"> </w:t>
            </w:r>
            <w:r w:rsidRPr="00550ECF">
              <w:rPr>
                <w:sz w:val="22"/>
                <w:szCs w:val="22"/>
                <w:lang w:val="en-US" w:eastAsia="en-US"/>
              </w:rPr>
              <w:t>Champion</w:t>
            </w:r>
            <w:r w:rsidRPr="00550ECF">
              <w:rPr>
                <w:sz w:val="22"/>
                <w:szCs w:val="22"/>
                <w:lang w:eastAsia="en-US"/>
              </w:rPr>
              <w:t xml:space="preserve"> 305*229 см </w:t>
            </w:r>
            <w:r w:rsidRPr="00550ECF">
              <w:rPr>
                <w:sz w:val="22"/>
                <w:szCs w:val="22"/>
                <w:lang w:val="en-US" w:eastAsia="en-US"/>
              </w:rPr>
              <w:t>SCM</w:t>
            </w:r>
            <w:r w:rsidRPr="00550ECF">
              <w:rPr>
                <w:sz w:val="22"/>
                <w:szCs w:val="22"/>
                <w:lang w:eastAsia="en-US"/>
              </w:rPr>
              <w:t xml:space="preserve">-4306 - 1 шт., Всепогодный громкоговоритель 90 </w:t>
            </w:r>
            <w:proofErr w:type="spellStart"/>
            <w:r w:rsidRPr="00550ECF">
              <w:rPr>
                <w:sz w:val="22"/>
                <w:szCs w:val="22"/>
                <w:lang w:eastAsia="en-US"/>
              </w:rPr>
              <w:t>вт</w:t>
            </w:r>
            <w:proofErr w:type="spellEnd"/>
            <w:r w:rsidRPr="00550ECF">
              <w:rPr>
                <w:sz w:val="22"/>
                <w:szCs w:val="22"/>
                <w:lang w:eastAsia="en-US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60DC4" w14:textId="77777777" w:rsidR="00550ECF" w:rsidRPr="00550ECF" w:rsidRDefault="00550EC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50ECF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550ECF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550ECF">
              <w:rPr>
                <w:sz w:val="22"/>
                <w:szCs w:val="22"/>
                <w:lang w:eastAsia="en-US"/>
              </w:rPr>
              <w:t xml:space="preserve">, д. 3, лит. </w:t>
            </w:r>
            <w:r w:rsidRPr="00550ECF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50ECF" w:rsidRPr="00550ECF" w14:paraId="6406B8AB" w14:textId="77777777" w:rsidTr="001A5D2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02DC5" w14:textId="77777777" w:rsidR="00550ECF" w:rsidRPr="00550ECF" w:rsidRDefault="00550EC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50ECF">
              <w:rPr>
                <w:sz w:val="22"/>
                <w:szCs w:val="22"/>
                <w:lang w:eastAsia="en-US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0EC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50EC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550ECF">
              <w:rPr>
                <w:sz w:val="22"/>
                <w:szCs w:val="22"/>
                <w:lang w:val="en-US" w:eastAsia="en-US"/>
              </w:rPr>
              <w:t>Acer</w:t>
            </w:r>
            <w:r w:rsidRPr="00550ECF">
              <w:rPr>
                <w:sz w:val="22"/>
                <w:szCs w:val="22"/>
                <w:lang w:eastAsia="en-US"/>
              </w:rPr>
              <w:t xml:space="preserve"> </w:t>
            </w:r>
            <w:r w:rsidRPr="00550ECF">
              <w:rPr>
                <w:sz w:val="22"/>
                <w:szCs w:val="22"/>
                <w:lang w:val="en-US" w:eastAsia="en-US"/>
              </w:rPr>
              <w:t>Aspire</w:t>
            </w:r>
            <w:r w:rsidRPr="00550ECF">
              <w:rPr>
                <w:sz w:val="22"/>
                <w:szCs w:val="22"/>
                <w:lang w:eastAsia="en-US"/>
              </w:rPr>
              <w:t xml:space="preserve"> </w:t>
            </w:r>
            <w:r w:rsidRPr="00550ECF">
              <w:rPr>
                <w:sz w:val="22"/>
                <w:szCs w:val="22"/>
                <w:lang w:val="en-US" w:eastAsia="en-US"/>
              </w:rPr>
              <w:t>Z</w:t>
            </w:r>
            <w:r w:rsidRPr="00550ECF">
              <w:rPr>
                <w:sz w:val="22"/>
                <w:szCs w:val="22"/>
                <w:lang w:eastAsia="en-US"/>
              </w:rPr>
              <w:t xml:space="preserve">1811 </w:t>
            </w:r>
            <w:r w:rsidRPr="00550ECF">
              <w:rPr>
                <w:sz w:val="22"/>
                <w:szCs w:val="22"/>
                <w:lang w:val="en-US" w:eastAsia="en-US"/>
              </w:rPr>
              <w:t>Intel</w:t>
            </w:r>
            <w:r w:rsidRPr="00550ECF">
              <w:rPr>
                <w:sz w:val="22"/>
                <w:szCs w:val="22"/>
                <w:lang w:eastAsia="en-US"/>
              </w:rPr>
              <w:t xml:space="preserve"> </w:t>
            </w:r>
            <w:r w:rsidRPr="00550ECF">
              <w:rPr>
                <w:sz w:val="22"/>
                <w:szCs w:val="22"/>
                <w:lang w:val="en-US" w:eastAsia="en-US"/>
              </w:rPr>
              <w:t>Core</w:t>
            </w:r>
            <w:r w:rsidRPr="00550EC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50ECF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50ECF">
              <w:rPr>
                <w:sz w:val="22"/>
                <w:szCs w:val="22"/>
                <w:lang w:eastAsia="en-US"/>
              </w:rPr>
              <w:t>5-2400</w:t>
            </w:r>
            <w:r w:rsidRPr="00550ECF">
              <w:rPr>
                <w:sz w:val="22"/>
                <w:szCs w:val="22"/>
                <w:lang w:val="en-US" w:eastAsia="en-US"/>
              </w:rPr>
              <w:t>S</w:t>
            </w:r>
            <w:r w:rsidRPr="00550ECF">
              <w:rPr>
                <w:sz w:val="22"/>
                <w:szCs w:val="22"/>
                <w:lang w:eastAsia="en-US"/>
              </w:rPr>
              <w:t>@2.50</w:t>
            </w:r>
            <w:r w:rsidRPr="00550ECF">
              <w:rPr>
                <w:sz w:val="22"/>
                <w:szCs w:val="22"/>
                <w:lang w:val="en-US" w:eastAsia="en-US"/>
              </w:rPr>
              <w:t>GHz</w:t>
            </w:r>
            <w:r w:rsidRPr="00550ECF">
              <w:rPr>
                <w:sz w:val="22"/>
                <w:szCs w:val="22"/>
                <w:lang w:eastAsia="en-US"/>
              </w:rPr>
              <w:t>/4</w:t>
            </w:r>
            <w:r w:rsidRPr="00550ECF">
              <w:rPr>
                <w:sz w:val="22"/>
                <w:szCs w:val="22"/>
                <w:lang w:val="en-US" w:eastAsia="en-US"/>
              </w:rPr>
              <w:t>Gb</w:t>
            </w:r>
            <w:r w:rsidRPr="00550ECF">
              <w:rPr>
                <w:sz w:val="22"/>
                <w:szCs w:val="22"/>
                <w:lang w:eastAsia="en-US"/>
              </w:rPr>
              <w:t>/1</w:t>
            </w:r>
            <w:r w:rsidRPr="00550ECF">
              <w:rPr>
                <w:sz w:val="22"/>
                <w:szCs w:val="22"/>
                <w:lang w:val="en-US" w:eastAsia="en-US"/>
              </w:rPr>
              <w:t>Tb</w:t>
            </w:r>
            <w:r w:rsidRPr="00550ECF">
              <w:rPr>
                <w:sz w:val="22"/>
                <w:szCs w:val="22"/>
                <w:lang w:eastAsia="en-US"/>
              </w:rPr>
              <w:t xml:space="preserve"> - 1 шт., Микшер усилитель </w:t>
            </w:r>
            <w:proofErr w:type="spellStart"/>
            <w:r w:rsidRPr="00550ECF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550ECF">
              <w:rPr>
                <w:sz w:val="22"/>
                <w:szCs w:val="22"/>
                <w:lang w:eastAsia="en-US"/>
              </w:rPr>
              <w:t xml:space="preserve"> </w:t>
            </w:r>
            <w:r w:rsidRPr="00550ECF">
              <w:rPr>
                <w:sz w:val="22"/>
                <w:szCs w:val="22"/>
                <w:lang w:val="en-US" w:eastAsia="en-US"/>
              </w:rPr>
              <w:t>TA</w:t>
            </w:r>
            <w:r w:rsidRPr="00550ECF">
              <w:rPr>
                <w:sz w:val="22"/>
                <w:szCs w:val="22"/>
                <w:lang w:eastAsia="en-US"/>
              </w:rPr>
              <w:t xml:space="preserve">-1120 в комплекте - 1 шт., Колонки </w:t>
            </w:r>
            <w:r w:rsidRPr="00550ECF">
              <w:rPr>
                <w:sz w:val="22"/>
                <w:szCs w:val="22"/>
                <w:lang w:val="en-US" w:eastAsia="en-US"/>
              </w:rPr>
              <w:t>Hi</w:t>
            </w:r>
            <w:r w:rsidRPr="00550ECF">
              <w:rPr>
                <w:sz w:val="22"/>
                <w:szCs w:val="22"/>
                <w:lang w:eastAsia="en-US"/>
              </w:rPr>
              <w:t>-</w:t>
            </w:r>
            <w:r w:rsidRPr="00550ECF">
              <w:rPr>
                <w:sz w:val="22"/>
                <w:szCs w:val="22"/>
                <w:lang w:val="en-US" w:eastAsia="en-US"/>
              </w:rPr>
              <w:t>Fi</w:t>
            </w:r>
            <w:r w:rsidRPr="00550ECF">
              <w:rPr>
                <w:sz w:val="22"/>
                <w:szCs w:val="22"/>
                <w:lang w:eastAsia="en-US"/>
              </w:rPr>
              <w:t xml:space="preserve"> </w:t>
            </w:r>
            <w:r w:rsidRPr="00550ECF">
              <w:rPr>
                <w:sz w:val="22"/>
                <w:szCs w:val="22"/>
                <w:lang w:val="en-US" w:eastAsia="en-US"/>
              </w:rPr>
              <w:t>PRO</w:t>
            </w:r>
            <w:r w:rsidRPr="00550ECF">
              <w:rPr>
                <w:sz w:val="22"/>
                <w:szCs w:val="22"/>
                <w:lang w:eastAsia="en-US"/>
              </w:rPr>
              <w:t xml:space="preserve"> </w:t>
            </w:r>
            <w:r w:rsidRPr="00550ECF">
              <w:rPr>
                <w:sz w:val="22"/>
                <w:szCs w:val="22"/>
                <w:lang w:val="en-US" w:eastAsia="en-US"/>
              </w:rPr>
              <w:t>MASK</w:t>
            </w:r>
            <w:r w:rsidRPr="00550ECF">
              <w:rPr>
                <w:sz w:val="22"/>
                <w:szCs w:val="22"/>
                <w:lang w:eastAsia="en-US"/>
              </w:rPr>
              <w:t>6</w:t>
            </w:r>
            <w:r w:rsidRPr="00550ECF">
              <w:rPr>
                <w:sz w:val="22"/>
                <w:szCs w:val="22"/>
                <w:lang w:val="en-US" w:eastAsia="en-US"/>
              </w:rPr>
              <w:t>T</w:t>
            </w:r>
            <w:r w:rsidRPr="00550ECF">
              <w:rPr>
                <w:sz w:val="22"/>
                <w:szCs w:val="22"/>
                <w:lang w:eastAsia="en-US"/>
              </w:rPr>
              <w:t>-</w:t>
            </w:r>
            <w:r w:rsidRPr="00550ECF">
              <w:rPr>
                <w:sz w:val="22"/>
                <w:szCs w:val="22"/>
                <w:lang w:val="en-US" w:eastAsia="en-US"/>
              </w:rPr>
              <w:t>W</w:t>
            </w:r>
            <w:r w:rsidRPr="00550ECF">
              <w:rPr>
                <w:sz w:val="22"/>
                <w:szCs w:val="22"/>
                <w:lang w:eastAsia="en-US"/>
              </w:rPr>
              <w:t xml:space="preserve"> (2шт.) - 1 шт., Экран с электропривод,</w:t>
            </w:r>
            <w:r w:rsidRPr="00550ECF">
              <w:rPr>
                <w:sz w:val="22"/>
                <w:szCs w:val="22"/>
                <w:lang w:val="en-US" w:eastAsia="en-US"/>
              </w:rPr>
              <w:t>DRAPER</w:t>
            </w:r>
            <w:r w:rsidRPr="00550ECF">
              <w:rPr>
                <w:sz w:val="22"/>
                <w:szCs w:val="22"/>
                <w:lang w:eastAsia="en-US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8A9CB" w14:textId="77777777" w:rsidR="00550ECF" w:rsidRPr="00550ECF" w:rsidRDefault="00550EC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50ECF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550ECF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550ECF">
              <w:rPr>
                <w:sz w:val="22"/>
                <w:szCs w:val="22"/>
                <w:lang w:eastAsia="en-US"/>
              </w:rPr>
              <w:t xml:space="preserve">, д. 3, лит. </w:t>
            </w:r>
            <w:r w:rsidRPr="00550ECF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A5D22" w14:paraId="6F1DC4C2" w14:textId="77777777" w:rsidTr="001A5D22">
        <w:tc>
          <w:tcPr>
            <w:tcW w:w="7797" w:type="dxa"/>
            <w:hideMark/>
          </w:tcPr>
          <w:p w14:paraId="6328AB48" w14:textId="77777777" w:rsidR="001A5D22" w:rsidRDefault="001A5D2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1A5D2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1A5D2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1A5D2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1A5D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- 14шт.</w:t>
            </w:r>
            <w:proofErr w:type="gramStart"/>
            <w:r>
              <w:rPr>
                <w:sz w:val="22"/>
                <w:szCs w:val="22"/>
                <w:lang w:eastAsia="en-US"/>
              </w:rPr>
              <w:t>,М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1A5D2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1A5D2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1A5D2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MASKGT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- (2шт.) - 1 шт., Экран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1A5D2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1A5D2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 xml:space="preserve">м 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>а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tt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е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1A5D2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АА-120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Roxton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2A3FDD69" w14:textId="77777777" w:rsidR="001A5D22" w:rsidRDefault="001A5D2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550ECF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550ECF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14052"/>
      <w:bookmarkStart w:id="14" w:name="_Hlk70518379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550E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550ECF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550E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550ECF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550ECF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ECF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550ECF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550ECF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550ECF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550EC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550ECF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0ECF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550ECF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550ECF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550ECF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550ECF">
        <w:rPr>
          <w:rFonts w:ascii="Times New Roman" w:hAnsi="Times New Roman"/>
          <w:sz w:val="28"/>
          <w:szCs w:val="28"/>
        </w:rPr>
        <w:t>поряд</w:t>
      </w:r>
      <w:r w:rsidRPr="00550ECF">
        <w:rPr>
          <w:rFonts w:ascii="Times New Roman" w:hAnsi="Times New Roman"/>
          <w:sz w:val="28"/>
          <w:szCs w:val="28"/>
        </w:rPr>
        <w:t>ок</w:t>
      </w:r>
      <w:r w:rsidR="002404FA" w:rsidRPr="00550ECF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550ECF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550ECF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550ECF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0ECF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550ECF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550ECF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550ECF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ECF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550ECF">
        <w:rPr>
          <w:rFonts w:ascii="Times New Roman" w:hAnsi="Times New Roman" w:cs="Times New Roman"/>
          <w:sz w:val="28"/>
          <w:szCs w:val="28"/>
        </w:rPr>
        <w:t>о</w:t>
      </w:r>
      <w:r w:rsidRPr="00550ECF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550ECF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550ECF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550ECF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550ECF">
        <w:rPr>
          <w:rFonts w:ascii="Times New Roman" w:hAnsi="Times New Roman" w:cs="Times New Roman"/>
          <w:sz w:val="28"/>
          <w:szCs w:val="28"/>
        </w:rPr>
        <w:t>х</w:t>
      </w:r>
      <w:r w:rsidR="00525214" w:rsidRPr="00550ECF">
        <w:rPr>
          <w:rFonts w:ascii="Times New Roman" w:hAnsi="Times New Roman" w:cs="Times New Roman"/>
          <w:sz w:val="28"/>
          <w:szCs w:val="28"/>
        </w:rPr>
        <w:t xml:space="preserve">ся </w:t>
      </w:r>
      <w:r w:rsidRPr="00550ECF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550ECF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550ECF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550ECF">
        <w:rPr>
          <w:rFonts w:ascii="Times New Roman" w:hAnsi="Times New Roman" w:cs="Times New Roman"/>
          <w:sz w:val="28"/>
          <w:szCs w:val="28"/>
        </w:rPr>
        <w:t>ем</w:t>
      </w:r>
      <w:r w:rsidRPr="00550ECF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550ECF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550ECF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550ECF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550ECF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550ECF">
        <w:rPr>
          <w:rFonts w:ascii="Times New Roman" w:hAnsi="Times New Roman" w:cs="Times New Roman"/>
          <w:sz w:val="28"/>
          <w:szCs w:val="28"/>
        </w:rPr>
        <w:t>я</w:t>
      </w:r>
      <w:r w:rsidR="00BB600A" w:rsidRPr="00550ECF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550ECF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550ECF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550ECF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550ECF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550ECF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550ECF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550ECF">
        <w:rPr>
          <w:rFonts w:ascii="Times New Roman" w:hAnsi="Times New Roman" w:cs="Times New Roman"/>
          <w:sz w:val="28"/>
          <w:szCs w:val="28"/>
        </w:rPr>
        <w:t xml:space="preserve">эффективная </w:t>
      </w:r>
      <w:r w:rsidR="00632575" w:rsidRPr="00550ECF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550ECF">
        <w:rPr>
          <w:rFonts w:ascii="Times New Roman" w:hAnsi="Times New Roman" w:cs="Times New Roman"/>
          <w:sz w:val="28"/>
          <w:szCs w:val="28"/>
        </w:rPr>
        <w:t>ая</w:t>
      </w:r>
      <w:r w:rsidR="00632575" w:rsidRPr="00550ECF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550ECF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ECF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550ECF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550ECF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550ECF">
        <w:rPr>
          <w:rFonts w:ascii="Times New Roman" w:hAnsi="Times New Roman" w:cs="Times New Roman"/>
          <w:sz w:val="28"/>
          <w:szCs w:val="28"/>
        </w:rPr>
        <w:t>мся</w:t>
      </w:r>
      <w:r w:rsidRPr="00550ECF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550ECF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550ECF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550ECF">
        <w:rPr>
          <w:rFonts w:ascii="Times New Roman" w:hAnsi="Times New Roman" w:cs="Times New Roman"/>
          <w:sz w:val="28"/>
          <w:szCs w:val="28"/>
        </w:rPr>
        <w:t>й</w:t>
      </w:r>
      <w:r w:rsidRPr="00550ECF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550ECF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550ECF">
        <w:rPr>
          <w:rFonts w:ascii="Times New Roman" w:hAnsi="Times New Roman" w:cs="Times New Roman"/>
          <w:sz w:val="28"/>
          <w:szCs w:val="28"/>
        </w:rPr>
        <w:t xml:space="preserve">СПбГЭУ </w:t>
      </w:r>
      <w:r w:rsidR="00F12F74" w:rsidRPr="00550EC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550ECF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550ECF">
        <w:rPr>
          <w:rFonts w:ascii="Times New Roman" w:hAnsi="Times New Roman" w:cs="Times New Roman"/>
          <w:sz w:val="28"/>
          <w:szCs w:val="28"/>
        </w:rPr>
        <w:t xml:space="preserve">в </w:t>
      </w:r>
      <w:r w:rsidRPr="00550ECF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550ECF">
        <w:rPr>
          <w:rFonts w:ascii="Times New Roman" w:hAnsi="Times New Roman" w:cs="Times New Roman"/>
          <w:sz w:val="28"/>
          <w:szCs w:val="28"/>
        </w:rPr>
        <w:t>е</w:t>
      </w:r>
      <w:r w:rsidRPr="00550ECF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550ECF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ECF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550ECF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550ECF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550EC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550ECF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50ECF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550ECF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550ECF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50ECF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550ECF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550ECF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50ECF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550ECF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550ECF" w:rsidRDefault="00E23467" w:rsidP="00E23467">
      <w:pPr>
        <w:pStyle w:val="Default"/>
        <w:numPr>
          <w:ilvl w:val="0"/>
          <w:numId w:val="7"/>
        </w:numPr>
        <w:jc w:val="both"/>
      </w:pPr>
      <w:r w:rsidRPr="00550ECF">
        <w:rPr>
          <w:sz w:val="28"/>
          <w:szCs w:val="28"/>
        </w:rPr>
        <w:t>индивидуальной траектории посредством освоени</w:t>
      </w:r>
      <w:r w:rsidR="008A191A" w:rsidRPr="00550ECF">
        <w:rPr>
          <w:sz w:val="28"/>
          <w:szCs w:val="28"/>
        </w:rPr>
        <w:t>я</w:t>
      </w:r>
      <w:r w:rsidRPr="00550ECF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550ECF">
        <w:rPr>
          <w:sz w:val="28"/>
          <w:szCs w:val="28"/>
        </w:rPr>
        <w:t xml:space="preserve"> </w:t>
      </w:r>
      <w:r w:rsidRPr="00550ECF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550ECF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50ECF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550ECF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550ECF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14053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550ECF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550ECF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550ECF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550ECF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550ECF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0ECF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550ECF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0ECF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550ECF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0ECF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550ECF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0ECF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550ECF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0ECF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550ECF" w:rsidRDefault="00090AC1">
      <w:pPr>
        <w:rPr>
          <w:rFonts w:ascii="Times New Roman" w:hAnsi="Times New Roman" w:cs="Times New Roman"/>
          <w:sz w:val="24"/>
          <w:szCs w:val="28"/>
        </w:rPr>
      </w:pPr>
      <w:r w:rsidRPr="00550ECF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550ECF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14054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550ECF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550ECF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14055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550ECF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550ECF" w:rsidRDefault="00090AC1" w:rsidP="00090AC1">
      <w:pPr>
        <w:pStyle w:val="Default"/>
      </w:pPr>
    </w:p>
    <w:p w14:paraId="49EB8D63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ECF">
        <w:rPr>
          <w:rFonts w:ascii="Times New Roman" w:hAnsi="Times New Roman" w:cs="Times New Roman"/>
          <w:sz w:val="24"/>
          <w:szCs w:val="24"/>
        </w:rPr>
        <w:t>Макротренды</w:t>
      </w:r>
      <w:proofErr w:type="spellEnd"/>
      <w:r w:rsidRPr="00550ECF">
        <w:rPr>
          <w:rFonts w:ascii="Times New Roman" w:hAnsi="Times New Roman" w:cs="Times New Roman"/>
          <w:sz w:val="24"/>
          <w:szCs w:val="24"/>
        </w:rPr>
        <w:t xml:space="preserve"> поведения современного потребителя</w:t>
      </w:r>
    </w:p>
    <w:p w14:paraId="6C9BEFC5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Особенности поведения среднего класса потребителей</w:t>
      </w:r>
    </w:p>
    <w:p w14:paraId="354A4C7B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Социальные классы, социальные группы, статусные группы</w:t>
      </w:r>
    </w:p>
    <w:p w14:paraId="7E64E485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Особенности поведения российского потребителя </w:t>
      </w:r>
    </w:p>
    <w:p w14:paraId="7F9FBA59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Социальная стратификация российских потребителей</w:t>
      </w:r>
    </w:p>
    <w:p w14:paraId="2DBCE83C" w14:textId="77777777" w:rsidR="00550ECF" w:rsidRPr="00550ECF" w:rsidRDefault="00550ECF" w:rsidP="00550ECF">
      <w:pPr>
        <w:pStyle w:val="af6"/>
        <w:widowControl/>
        <w:numPr>
          <w:ilvl w:val="0"/>
          <w:numId w:val="9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Классификация психологических характеристик потребителей: понятия – индивид, личность, индивидуальность.</w:t>
      </w:r>
    </w:p>
    <w:p w14:paraId="43262209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Анализ психологических теорий, описывающих поведение потребителя-индивида.</w:t>
      </w:r>
    </w:p>
    <w:p w14:paraId="28F47DC0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 Классификация психологических характеристик потребителей: психологические свойства личности. </w:t>
      </w:r>
    </w:p>
    <w:p w14:paraId="4688F75B" w14:textId="77777777" w:rsidR="00550ECF" w:rsidRPr="00550ECF" w:rsidRDefault="00550ECF" w:rsidP="00550ECF">
      <w:pPr>
        <w:pStyle w:val="af6"/>
        <w:widowControl/>
        <w:numPr>
          <w:ilvl w:val="0"/>
          <w:numId w:val="9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Классификация психологических характеристик потребителей: психологические процессы восприятия и переработки информации.</w:t>
      </w:r>
    </w:p>
    <w:p w14:paraId="0F863847" w14:textId="77777777" w:rsidR="00550ECF" w:rsidRPr="00550ECF" w:rsidRDefault="00550ECF" w:rsidP="00550ECF">
      <w:pPr>
        <w:pStyle w:val="af6"/>
        <w:widowControl/>
        <w:numPr>
          <w:ilvl w:val="0"/>
          <w:numId w:val="9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Классификация психологических характеристик потребителей: эмоции</w:t>
      </w:r>
    </w:p>
    <w:p w14:paraId="2B29A395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Характеристика движущих сил потребителей-индивидов.</w:t>
      </w:r>
    </w:p>
    <w:p w14:paraId="77754FE9" w14:textId="77777777" w:rsidR="00550ECF" w:rsidRPr="00550ECF" w:rsidRDefault="00550ECF" w:rsidP="00550ECF">
      <w:pPr>
        <w:pStyle w:val="af6"/>
        <w:widowControl/>
        <w:numPr>
          <w:ilvl w:val="0"/>
          <w:numId w:val="9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Определение и структура мотивов. Мотивация</w:t>
      </w:r>
    </w:p>
    <w:p w14:paraId="6A87941B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Классификация потребностей. Иерархия потребностей по </w:t>
      </w:r>
      <w:proofErr w:type="spellStart"/>
      <w:r w:rsidRPr="00550ECF">
        <w:rPr>
          <w:rFonts w:ascii="Times New Roman" w:hAnsi="Times New Roman" w:cs="Times New Roman"/>
          <w:sz w:val="24"/>
          <w:szCs w:val="24"/>
        </w:rPr>
        <w:t>А.Маслоу</w:t>
      </w:r>
      <w:proofErr w:type="spellEnd"/>
      <w:r w:rsidRPr="00550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0ECF">
        <w:rPr>
          <w:rFonts w:ascii="Times New Roman" w:hAnsi="Times New Roman" w:cs="Times New Roman"/>
          <w:sz w:val="24"/>
          <w:szCs w:val="24"/>
        </w:rPr>
        <w:t>Д.МакКлелланд</w:t>
      </w:r>
      <w:proofErr w:type="spellEnd"/>
      <w:r w:rsidRPr="00550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0ECF">
        <w:rPr>
          <w:rFonts w:ascii="Times New Roman" w:hAnsi="Times New Roman" w:cs="Times New Roman"/>
          <w:sz w:val="24"/>
          <w:szCs w:val="24"/>
        </w:rPr>
        <w:t>Л.Эббот</w:t>
      </w:r>
      <w:proofErr w:type="spellEnd"/>
      <w:r w:rsidRPr="00550ECF">
        <w:rPr>
          <w:rFonts w:ascii="Times New Roman" w:hAnsi="Times New Roman" w:cs="Times New Roman"/>
          <w:sz w:val="24"/>
          <w:szCs w:val="24"/>
        </w:rPr>
        <w:t xml:space="preserve"> и </w:t>
      </w:r>
      <w:r w:rsidRPr="00550ECF">
        <w:rPr>
          <w:rFonts w:ascii="Times New Roman" w:hAnsi="Times New Roman" w:cs="Times New Roman"/>
          <w:b/>
          <w:sz w:val="24"/>
          <w:szCs w:val="24"/>
        </w:rPr>
        <w:t>др.</w:t>
      </w:r>
    </w:p>
    <w:p w14:paraId="6E49B063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Характеристика процесса восприятия потребителем маркетинговой информации. Свойства восприятия. </w:t>
      </w:r>
    </w:p>
    <w:p w14:paraId="1C00CB57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Понятие психологической компоненты "научение" потребителя. Факторы, влияющие на "научение". Возможности использования "научения" в маркетинге.</w:t>
      </w:r>
    </w:p>
    <w:p w14:paraId="6585885E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Понятие психологической компоненты «отношение». Свойства отношения. Варианты использования в маркетинге.</w:t>
      </w:r>
    </w:p>
    <w:p w14:paraId="4ECD6E17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Определение модели поведения потребителей. Модель </w:t>
      </w:r>
      <w:proofErr w:type="spellStart"/>
      <w:r w:rsidRPr="00550ECF">
        <w:rPr>
          <w:rFonts w:ascii="Times New Roman" w:hAnsi="Times New Roman" w:cs="Times New Roman"/>
          <w:sz w:val="24"/>
          <w:szCs w:val="24"/>
        </w:rPr>
        <w:t>Дж.Энджела</w:t>
      </w:r>
      <w:proofErr w:type="spellEnd"/>
      <w:r w:rsidRPr="00550ECF">
        <w:rPr>
          <w:rFonts w:ascii="Times New Roman" w:hAnsi="Times New Roman" w:cs="Times New Roman"/>
          <w:sz w:val="24"/>
          <w:szCs w:val="24"/>
        </w:rPr>
        <w:t xml:space="preserve"> и др.</w:t>
      </w:r>
    </w:p>
    <w:p w14:paraId="3A05506E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Процесс разработки модели поведения потребителей</w:t>
      </w:r>
    </w:p>
    <w:p w14:paraId="78EB7143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Классификация моделей поведения потребителей: характеристика имитационных моделей потребителей</w:t>
      </w:r>
    </w:p>
    <w:p w14:paraId="7B65075B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Классификация моделей поведения потребителей: характеристика экспериментальных моделей поведения потребителей</w:t>
      </w:r>
    </w:p>
    <w:p w14:paraId="6DD81D2D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Классификация моделей поведения потребителей: характеристика экономических моделей поведения потребителей</w:t>
      </w:r>
    </w:p>
    <w:p w14:paraId="16E42F93" w14:textId="77777777" w:rsidR="00550ECF" w:rsidRPr="00550ECF" w:rsidRDefault="00550ECF" w:rsidP="00550ECF">
      <w:pPr>
        <w:pStyle w:val="af6"/>
        <w:widowControl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Классификация моделей поведения потребителей: характеристика психологических моделей поведения потребителей</w:t>
      </w:r>
    </w:p>
    <w:p w14:paraId="4B01E75A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Типология потребителей </w:t>
      </w:r>
    </w:p>
    <w:p w14:paraId="23155671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Типология потребителей в электронном бизнесе</w:t>
      </w:r>
    </w:p>
    <w:p w14:paraId="04A1F25D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Характеристика поведения потребителя по стилям жизни. Примеры типологий стилей жизни</w:t>
      </w:r>
    </w:p>
    <w:p w14:paraId="53DB8DEF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  <w:lang w:val="en-US"/>
        </w:rPr>
        <w:t>VALS</w:t>
      </w:r>
      <w:r w:rsidRPr="00550ECF">
        <w:rPr>
          <w:rFonts w:ascii="Times New Roman" w:hAnsi="Times New Roman" w:cs="Times New Roman"/>
          <w:sz w:val="24"/>
          <w:szCs w:val="24"/>
        </w:rPr>
        <w:t xml:space="preserve">-, </w:t>
      </w:r>
      <w:r w:rsidRPr="00550ECF">
        <w:rPr>
          <w:rFonts w:ascii="Times New Roman" w:hAnsi="Times New Roman" w:cs="Times New Roman"/>
          <w:sz w:val="24"/>
          <w:szCs w:val="24"/>
          <w:lang w:val="en-US"/>
        </w:rPr>
        <w:t>VALS</w:t>
      </w:r>
      <w:r w:rsidRPr="00550ECF">
        <w:rPr>
          <w:rFonts w:ascii="Times New Roman" w:hAnsi="Times New Roman" w:cs="Times New Roman"/>
          <w:sz w:val="24"/>
          <w:szCs w:val="24"/>
        </w:rPr>
        <w:t>-2 типология потребителей по стилям жизни</w:t>
      </w:r>
    </w:p>
    <w:p w14:paraId="28E0F3D9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Характеристика </w:t>
      </w:r>
      <w:r w:rsidRPr="00550ECF">
        <w:rPr>
          <w:rFonts w:ascii="Times New Roman" w:hAnsi="Times New Roman" w:cs="Times New Roman"/>
          <w:sz w:val="24"/>
          <w:szCs w:val="24"/>
          <w:lang w:val="en-US"/>
        </w:rPr>
        <w:t>SINUS</w:t>
      </w:r>
      <w:r w:rsidRPr="00550ECF">
        <w:rPr>
          <w:rFonts w:ascii="Times New Roman" w:hAnsi="Times New Roman" w:cs="Times New Roman"/>
          <w:sz w:val="24"/>
          <w:szCs w:val="24"/>
        </w:rPr>
        <w:t>-типологии потребителей</w:t>
      </w:r>
    </w:p>
    <w:p w14:paraId="58F7A67E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Российский классификатор потребителей по стилям жизни</w:t>
      </w:r>
    </w:p>
    <w:p w14:paraId="2FBB27BC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Теория поколений. Трансформация ценностей</w:t>
      </w:r>
    </w:p>
    <w:p w14:paraId="39F029B8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Типология ценностей потребителя. Теория потребительских ценностей Шета-</w:t>
      </w:r>
      <w:proofErr w:type="spellStart"/>
      <w:r w:rsidRPr="00550ECF">
        <w:rPr>
          <w:rFonts w:ascii="Times New Roman" w:hAnsi="Times New Roman" w:cs="Times New Roman"/>
          <w:sz w:val="24"/>
          <w:szCs w:val="24"/>
        </w:rPr>
        <w:t>Ньюмана</w:t>
      </w:r>
      <w:proofErr w:type="spellEnd"/>
      <w:r w:rsidRPr="00550ECF">
        <w:rPr>
          <w:rFonts w:ascii="Times New Roman" w:hAnsi="Times New Roman" w:cs="Times New Roman"/>
          <w:sz w:val="24"/>
          <w:szCs w:val="24"/>
        </w:rPr>
        <w:t>-Гросса</w:t>
      </w:r>
    </w:p>
    <w:p w14:paraId="4D7D4A30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Классификация факторов, влияющих на поведение потребителя-индивида: «дальний круг» и «ближний круг»</w:t>
      </w:r>
    </w:p>
    <w:p w14:paraId="5A94052D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Классификация факторов, влияющих на поведение потребителя-индивида: типы референтных групп. Примеры влияния референтной группы на выбор товара</w:t>
      </w:r>
    </w:p>
    <w:p w14:paraId="7B978535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Классификация факторов, влияющих на поведение потребителя-индивида: Семья как центр закупки. Характеристика жизненного цикла семьи как организованного потребителя. Роли членов семьи в принятии решения о покупке. Типы принятий решений о покупке членами семьи</w:t>
      </w:r>
    </w:p>
    <w:p w14:paraId="7EDE37BD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Классификация факторов, влияющих на поведение потребителя-индивида: ситуационные факторы</w:t>
      </w:r>
    </w:p>
    <w:p w14:paraId="2E0D46AC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Типология покупательских решений  </w:t>
      </w:r>
    </w:p>
    <w:p w14:paraId="4E5CF572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Модели поведения потребителей по длительности принятия решений </w:t>
      </w:r>
    </w:p>
    <w:p w14:paraId="5F4102C2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Модели поведения потребителей в зависимости от интенсивности процесса принятия решения </w:t>
      </w:r>
    </w:p>
    <w:p w14:paraId="5C13BF57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Виды мышления потребителя на стадии принятия решения о покупке </w:t>
      </w:r>
    </w:p>
    <w:p w14:paraId="7CA057E6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Модели поведения потребителей при разной степени вовлеченности в процесс покупки: высокий уровень вовлеченности </w:t>
      </w:r>
    </w:p>
    <w:p w14:paraId="2E5916F4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Модели поведения потребителей при разной степени вовлеченности в процесс покупки: низкий уровень вовлеченности </w:t>
      </w:r>
    </w:p>
    <w:p w14:paraId="2AD266FC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Модели поведения потребителей при разной степени вовлеченности в процесс покупки: Модель </w:t>
      </w:r>
      <w:proofErr w:type="spellStart"/>
      <w:r w:rsidRPr="00550ECF">
        <w:rPr>
          <w:rFonts w:ascii="Times New Roman" w:hAnsi="Times New Roman" w:cs="Times New Roman"/>
          <w:sz w:val="24"/>
          <w:szCs w:val="24"/>
        </w:rPr>
        <w:t>П.Дойля</w:t>
      </w:r>
      <w:proofErr w:type="spellEnd"/>
    </w:p>
    <w:p w14:paraId="64C58AF1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Этапы процесса принятия решения о покупке. Модели поведения потребителей в зависимости от вида товара </w:t>
      </w:r>
    </w:p>
    <w:p w14:paraId="09701EA3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Поведение потребителя на этапах осознание проблемы (потребности) и сбора информации при принятии решения о покупке.</w:t>
      </w:r>
    </w:p>
    <w:p w14:paraId="2D5419F3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Модель оценки вариантов при покупке товара. Критерии оценки. Характеристика свойств товара. Ценностный фактор </w:t>
      </w:r>
    </w:p>
    <w:p w14:paraId="0E7444BD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Компенсаторный и </w:t>
      </w:r>
      <w:proofErr w:type="spellStart"/>
      <w:r w:rsidRPr="00550ECF">
        <w:rPr>
          <w:rFonts w:ascii="Times New Roman" w:hAnsi="Times New Roman" w:cs="Times New Roman"/>
          <w:sz w:val="24"/>
          <w:szCs w:val="24"/>
        </w:rPr>
        <w:t>некомпенсаторный</w:t>
      </w:r>
      <w:proofErr w:type="spellEnd"/>
      <w:r w:rsidRPr="00550ECF">
        <w:rPr>
          <w:rFonts w:ascii="Times New Roman" w:hAnsi="Times New Roman" w:cs="Times New Roman"/>
          <w:sz w:val="24"/>
          <w:szCs w:val="24"/>
        </w:rPr>
        <w:t xml:space="preserve"> подходы при выборе потребителем товара.</w:t>
      </w:r>
    </w:p>
    <w:p w14:paraId="1D7DC8C0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Модель поведения потребителей при принятии решения о покупке.</w:t>
      </w:r>
    </w:p>
    <w:p w14:paraId="7D8B292A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Характеристика поведения потребителя после покупки. Анализ состояний удовлетворенного и неудовлетворённого потребителя. Оценка удовлетворённости потребителя.</w:t>
      </w:r>
    </w:p>
    <w:p w14:paraId="5EB73208" w14:textId="77777777" w:rsidR="00550ECF" w:rsidRPr="00550ECF" w:rsidRDefault="00550ECF" w:rsidP="00550ECF">
      <w:pPr>
        <w:pStyle w:val="af6"/>
        <w:widowControl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Характеристика процесса восприятия торговой марки (бренда). Организация восприятия торговой марки </w:t>
      </w:r>
    </w:p>
    <w:p w14:paraId="35074DD3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Процесс измерения восприятия торговой марки </w:t>
      </w:r>
    </w:p>
    <w:p w14:paraId="74416739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Построение и интерпретация карт восприятия. Примеры их применения в маркетинге.</w:t>
      </w:r>
    </w:p>
    <w:p w14:paraId="0C21F22B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Построение матрицы «Важность – выраженность». Примеры использования матрицы в маркетинге.</w:t>
      </w:r>
    </w:p>
    <w:p w14:paraId="0D5403DC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Позиционирование товара по критериям восприятия образа марки.</w:t>
      </w:r>
    </w:p>
    <w:p w14:paraId="6B24D727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Измерение отношения с помощью шкалирования.</w:t>
      </w:r>
    </w:p>
    <w:p w14:paraId="7F5ED0E6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Измерение отношения с помощью многофакторных моделей: характеристика модели </w:t>
      </w:r>
      <w:proofErr w:type="spellStart"/>
      <w:r w:rsidRPr="00550ECF">
        <w:rPr>
          <w:rFonts w:ascii="Times New Roman" w:hAnsi="Times New Roman" w:cs="Times New Roman"/>
          <w:sz w:val="24"/>
          <w:szCs w:val="24"/>
        </w:rPr>
        <w:t>Фишбейна</w:t>
      </w:r>
      <w:proofErr w:type="spellEnd"/>
    </w:p>
    <w:p w14:paraId="738110BF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Измерение отношения с помощью многофакторных моделей: расчёт отношения методом «Идеальной точки»</w:t>
      </w:r>
    </w:p>
    <w:p w14:paraId="396C5FB4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Характеристика эффективности психологического воздействия рекламы</w:t>
      </w:r>
    </w:p>
    <w:p w14:paraId="0DA06106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Модель восприятия рекламы. Модели </w:t>
      </w:r>
      <w:r w:rsidRPr="00550ECF">
        <w:rPr>
          <w:rFonts w:ascii="Times New Roman" w:hAnsi="Times New Roman" w:cs="Times New Roman"/>
          <w:sz w:val="24"/>
          <w:szCs w:val="24"/>
          <w:lang w:val="en-US"/>
        </w:rPr>
        <w:t>ACCA</w:t>
      </w:r>
      <w:r w:rsidRPr="00550ECF">
        <w:rPr>
          <w:rFonts w:ascii="Times New Roman" w:hAnsi="Times New Roman" w:cs="Times New Roman"/>
          <w:sz w:val="24"/>
          <w:szCs w:val="24"/>
        </w:rPr>
        <w:t xml:space="preserve">, </w:t>
      </w:r>
      <w:r w:rsidRPr="00550ECF">
        <w:rPr>
          <w:rFonts w:ascii="Times New Roman" w:hAnsi="Times New Roman" w:cs="Times New Roman"/>
          <w:sz w:val="24"/>
          <w:szCs w:val="24"/>
          <w:lang w:val="en-US"/>
        </w:rPr>
        <w:t>AIDA</w:t>
      </w:r>
      <w:r w:rsidRPr="00550ECF">
        <w:rPr>
          <w:rFonts w:ascii="Times New Roman" w:hAnsi="Times New Roman" w:cs="Times New Roman"/>
          <w:sz w:val="24"/>
          <w:szCs w:val="24"/>
        </w:rPr>
        <w:t xml:space="preserve"> и </w:t>
      </w:r>
      <w:r w:rsidRPr="00550ECF">
        <w:rPr>
          <w:rFonts w:ascii="Times New Roman" w:hAnsi="Times New Roman" w:cs="Times New Roman"/>
          <w:b/>
          <w:sz w:val="24"/>
          <w:szCs w:val="24"/>
        </w:rPr>
        <w:t xml:space="preserve">другие </w:t>
      </w:r>
    </w:p>
    <w:p w14:paraId="5CB6D47B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Анализ факторов, усиливающих восприятие рекламы</w:t>
      </w:r>
    </w:p>
    <w:p w14:paraId="6D026073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 xml:space="preserve">Гештальт-теория организации восприятия рекламы. </w:t>
      </w:r>
      <w:bookmarkStart w:id="20" w:name="_Hlk27657271"/>
      <w:r w:rsidRPr="00550ECF">
        <w:rPr>
          <w:rFonts w:ascii="Times New Roman" w:hAnsi="Times New Roman" w:cs="Times New Roman"/>
          <w:sz w:val="24"/>
          <w:szCs w:val="24"/>
        </w:rPr>
        <w:t xml:space="preserve">Принципы </w:t>
      </w:r>
      <w:proofErr w:type="gramStart"/>
      <w:r w:rsidRPr="00550ECF">
        <w:rPr>
          <w:rFonts w:ascii="Times New Roman" w:hAnsi="Times New Roman" w:cs="Times New Roman"/>
          <w:sz w:val="24"/>
          <w:szCs w:val="24"/>
        </w:rPr>
        <w:t>гештальт-психологии</w:t>
      </w:r>
      <w:proofErr w:type="gramEnd"/>
      <w:r w:rsidRPr="00550ECF">
        <w:rPr>
          <w:rFonts w:ascii="Times New Roman" w:hAnsi="Times New Roman" w:cs="Times New Roman"/>
          <w:sz w:val="24"/>
          <w:szCs w:val="24"/>
        </w:rPr>
        <w:t xml:space="preserve"> организации восприятия рекламы (привести примеры на каждый принцип)</w:t>
      </w:r>
    </w:p>
    <w:bookmarkEnd w:id="20"/>
    <w:p w14:paraId="0F3B1FF4" w14:textId="77777777" w:rsidR="00550ECF" w:rsidRPr="00550ECF" w:rsidRDefault="00550ECF" w:rsidP="00550ECF">
      <w:pPr>
        <w:numPr>
          <w:ilvl w:val="0"/>
          <w:numId w:val="9"/>
        </w:numPr>
        <w:suppressAutoHyphens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0ECF">
        <w:rPr>
          <w:rFonts w:ascii="Times New Roman" w:hAnsi="Times New Roman" w:cs="Times New Roman"/>
          <w:sz w:val="24"/>
          <w:szCs w:val="24"/>
        </w:rPr>
        <w:t>Гендерные особенности восприятия маркетинговой информации</w:t>
      </w:r>
    </w:p>
    <w:p w14:paraId="7DAFBE47" w14:textId="21D38B18" w:rsidR="005B37A7" w:rsidRPr="00550ECF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550ECF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185414056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550ECF" w:rsidRDefault="00090AC1" w:rsidP="00090AC1">
      <w:pPr>
        <w:pStyle w:val="Default"/>
        <w:rPr>
          <w:sz w:val="23"/>
          <w:szCs w:val="23"/>
        </w:rPr>
      </w:pPr>
      <w:r w:rsidRPr="00550ECF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550ECF" w14:paraId="3635EAB4" w14:textId="77777777" w:rsidTr="00F00293">
        <w:tc>
          <w:tcPr>
            <w:tcW w:w="562" w:type="dxa"/>
          </w:tcPr>
          <w:p w14:paraId="7D2A51AE" w14:textId="55972E5F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Исследование поведения потребителей на рынке (на примере конкретного рынка).</w:t>
            </w:r>
          </w:p>
        </w:tc>
      </w:tr>
      <w:tr w:rsidR="00AD3A54" w:rsidRPr="00550ECF" w14:paraId="5A1912DC" w14:textId="77777777" w:rsidTr="00F00293">
        <w:tc>
          <w:tcPr>
            <w:tcW w:w="562" w:type="dxa"/>
          </w:tcPr>
          <w:p w14:paraId="30A9DF01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FDCF111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Исследование поведения потребителей при покупке конкретного товара.</w:t>
            </w:r>
          </w:p>
        </w:tc>
      </w:tr>
      <w:tr w:rsidR="00AD3A54" w:rsidRPr="00550ECF" w14:paraId="0C8240DC" w14:textId="77777777" w:rsidTr="00F00293">
        <w:tc>
          <w:tcPr>
            <w:tcW w:w="562" w:type="dxa"/>
          </w:tcPr>
          <w:p w14:paraId="0EF55B2A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5B71A8B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Исследование факторов удовлетворенности потребителей (на примере конкретного товара).</w:t>
            </w:r>
          </w:p>
        </w:tc>
      </w:tr>
      <w:tr w:rsidR="00AD3A54" w:rsidRPr="00550ECF" w14:paraId="72836F2B" w14:textId="77777777" w:rsidTr="00F00293">
        <w:tc>
          <w:tcPr>
            <w:tcW w:w="562" w:type="dxa"/>
          </w:tcPr>
          <w:p w14:paraId="7BFEDCDC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B6BD2D0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Исследование элементов потребительской ценности конкретного товара (бренда).</w:t>
            </w:r>
          </w:p>
        </w:tc>
      </w:tr>
      <w:tr w:rsidR="00AD3A54" w:rsidRPr="00550ECF" w14:paraId="53596058" w14:textId="77777777" w:rsidTr="00F00293">
        <w:tc>
          <w:tcPr>
            <w:tcW w:w="562" w:type="dxa"/>
          </w:tcPr>
          <w:p w14:paraId="374CBD55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6083156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Исследование восприятия ценностей бренда (на примере конкретного бренда).</w:t>
            </w:r>
          </w:p>
        </w:tc>
      </w:tr>
      <w:tr w:rsidR="00AD3A54" w:rsidRPr="00550ECF" w14:paraId="0911D513" w14:textId="77777777" w:rsidTr="00F00293">
        <w:tc>
          <w:tcPr>
            <w:tcW w:w="562" w:type="dxa"/>
          </w:tcPr>
          <w:p w14:paraId="26D20156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18A1343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Исследование восприятия упаковки конкретного товара / бренда.</w:t>
            </w:r>
          </w:p>
        </w:tc>
      </w:tr>
      <w:tr w:rsidR="00AD3A54" w:rsidRPr="00550ECF" w14:paraId="3C857E44" w14:textId="77777777" w:rsidTr="00F00293">
        <w:tc>
          <w:tcPr>
            <w:tcW w:w="562" w:type="dxa"/>
          </w:tcPr>
          <w:p w14:paraId="0C27E451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16EA38E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Исследование восприятия потребителями рекламы / слогана / рекламного текста/ онлайн рекламы.</w:t>
            </w:r>
          </w:p>
        </w:tc>
      </w:tr>
      <w:tr w:rsidR="00AD3A54" w:rsidRPr="00550ECF" w14:paraId="313E5421" w14:textId="77777777" w:rsidTr="00F00293">
        <w:tc>
          <w:tcPr>
            <w:tcW w:w="562" w:type="dxa"/>
          </w:tcPr>
          <w:p w14:paraId="6849BDF5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009563D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Исследование поведения онлайн потребителей (на примере конкретного продукта).</w:t>
            </w:r>
          </w:p>
        </w:tc>
      </w:tr>
      <w:tr w:rsidR="00AD3A54" w:rsidRPr="00550ECF" w14:paraId="7387B2C7" w14:textId="77777777" w:rsidTr="00F00293">
        <w:tc>
          <w:tcPr>
            <w:tcW w:w="562" w:type="dxa"/>
          </w:tcPr>
          <w:p w14:paraId="3F2E341B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A91B989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Исследование неосознанных потребностей потребителей и выявление рыночных окон на рынке (конкретного товара).</w:t>
            </w:r>
          </w:p>
        </w:tc>
      </w:tr>
      <w:tr w:rsidR="00AD3A54" w:rsidRPr="00550ECF" w14:paraId="502C98A1" w14:textId="77777777" w:rsidTr="00F00293">
        <w:tc>
          <w:tcPr>
            <w:tcW w:w="562" w:type="dxa"/>
          </w:tcPr>
          <w:p w14:paraId="37E27FB8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74A8067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 xml:space="preserve">Исследование </w:t>
            </w:r>
            <w:proofErr w:type="spellStart"/>
            <w:r w:rsidRPr="00550ECF">
              <w:rPr>
                <w:sz w:val="23"/>
                <w:szCs w:val="23"/>
              </w:rPr>
              <w:t>предпокупочного</w:t>
            </w:r>
            <w:proofErr w:type="spellEnd"/>
            <w:r w:rsidRPr="00550ECF">
              <w:rPr>
                <w:sz w:val="23"/>
                <w:szCs w:val="23"/>
              </w:rPr>
              <w:t xml:space="preserve"> поведения потребителей на рынке конкретного товара.</w:t>
            </w:r>
          </w:p>
        </w:tc>
      </w:tr>
      <w:tr w:rsidR="00AD3A54" w:rsidRPr="00550ECF" w14:paraId="0137664C" w14:textId="77777777" w:rsidTr="00F00293">
        <w:tc>
          <w:tcPr>
            <w:tcW w:w="562" w:type="dxa"/>
          </w:tcPr>
          <w:p w14:paraId="59E82E94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B4FD8A8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Исследование поведения потребителей в процессе покупки.</w:t>
            </w:r>
          </w:p>
        </w:tc>
      </w:tr>
      <w:tr w:rsidR="00AD3A54" w:rsidRPr="00550ECF" w14:paraId="036736EB" w14:textId="77777777" w:rsidTr="00F00293">
        <w:tc>
          <w:tcPr>
            <w:tcW w:w="562" w:type="dxa"/>
          </w:tcPr>
          <w:p w14:paraId="455C2D1A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C3B20D3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 xml:space="preserve">Исследование </w:t>
            </w:r>
            <w:proofErr w:type="spellStart"/>
            <w:r w:rsidRPr="00550ECF">
              <w:rPr>
                <w:sz w:val="23"/>
                <w:szCs w:val="23"/>
              </w:rPr>
              <w:t>постпокупочного</w:t>
            </w:r>
            <w:proofErr w:type="spellEnd"/>
            <w:r w:rsidRPr="00550ECF">
              <w:rPr>
                <w:sz w:val="23"/>
                <w:szCs w:val="23"/>
              </w:rPr>
              <w:t xml:space="preserve"> поведения потребителей на рынке конкретного товара.</w:t>
            </w:r>
          </w:p>
        </w:tc>
      </w:tr>
      <w:tr w:rsidR="00AD3A54" w:rsidRPr="00550ECF" w14:paraId="337AC247" w14:textId="77777777" w:rsidTr="00F00293">
        <w:tc>
          <w:tcPr>
            <w:tcW w:w="562" w:type="dxa"/>
          </w:tcPr>
          <w:p w14:paraId="29B27704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E8C9D49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Исследование поведения потребителей в торговом зале (на примере</w:t>
            </w:r>
            <w:proofErr w:type="gramStart"/>
            <w:r w:rsidRPr="00550ECF">
              <w:rPr>
                <w:sz w:val="23"/>
                <w:szCs w:val="23"/>
              </w:rPr>
              <w:t>.....).</w:t>
            </w:r>
            <w:proofErr w:type="gramEnd"/>
          </w:p>
        </w:tc>
      </w:tr>
      <w:tr w:rsidR="00AD3A54" w:rsidRPr="00550ECF" w14:paraId="618FCE2A" w14:textId="77777777" w:rsidTr="00F00293">
        <w:tc>
          <w:tcPr>
            <w:tcW w:w="562" w:type="dxa"/>
          </w:tcPr>
          <w:p w14:paraId="077BDF95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63D1D0A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Исследование поведения потребителей в сфере услуг (на примере конкретной отрасли).</w:t>
            </w:r>
          </w:p>
        </w:tc>
      </w:tr>
      <w:tr w:rsidR="00AD3A54" w:rsidRPr="00550ECF" w14:paraId="7EDD4903" w14:textId="77777777" w:rsidTr="00F00293">
        <w:tc>
          <w:tcPr>
            <w:tcW w:w="562" w:type="dxa"/>
          </w:tcPr>
          <w:p w14:paraId="64E510AD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2BD9A82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Исследование поведения потребителей при выборе инновационных товаров (товаров-новинок).</w:t>
            </w:r>
          </w:p>
        </w:tc>
      </w:tr>
      <w:tr w:rsidR="00AD3A54" w:rsidRPr="00550ECF" w14:paraId="64C80C34" w14:textId="77777777" w:rsidTr="00F00293">
        <w:tc>
          <w:tcPr>
            <w:tcW w:w="562" w:type="dxa"/>
          </w:tcPr>
          <w:p w14:paraId="0A46E57D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CDEA761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Исследование процесса совершения импульсных покупок (на примере Интернет-магазинов; розничной торговли и т.д.).</w:t>
            </w:r>
          </w:p>
        </w:tc>
      </w:tr>
      <w:tr w:rsidR="00AD3A54" w:rsidRPr="00550ECF" w14:paraId="511D4CEC" w14:textId="77777777" w:rsidTr="00F00293">
        <w:tc>
          <w:tcPr>
            <w:tcW w:w="562" w:type="dxa"/>
          </w:tcPr>
          <w:p w14:paraId="69890A2B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958074F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Исследование детерминанты (детерминант) выбора конкретного товара.</w:t>
            </w:r>
          </w:p>
        </w:tc>
      </w:tr>
      <w:tr w:rsidR="00AD3A54" w:rsidRPr="00550ECF" w14:paraId="4A29E469" w14:textId="77777777" w:rsidTr="00F00293">
        <w:tc>
          <w:tcPr>
            <w:tcW w:w="562" w:type="dxa"/>
          </w:tcPr>
          <w:p w14:paraId="6C1CD0CC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88324DC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Выявление барьеров выбора конкретного товара.</w:t>
            </w:r>
          </w:p>
        </w:tc>
      </w:tr>
      <w:tr w:rsidR="00AD3A54" w:rsidRPr="00550ECF" w14:paraId="4CDA6CC2" w14:textId="77777777" w:rsidTr="00F00293">
        <w:tc>
          <w:tcPr>
            <w:tcW w:w="562" w:type="dxa"/>
          </w:tcPr>
          <w:p w14:paraId="442C7DD7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9E477F2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Исследование влияния референтной группы (групп) на поведение потребителей конкретного товара.</w:t>
            </w:r>
          </w:p>
        </w:tc>
      </w:tr>
      <w:tr w:rsidR="00AD3A54" w:rsidRPr="00550ECF" w14:paraId="6BFF3970" w14:textId="77777777" w:rsidTr="00F00293">
        <w:tc>
          <w:tcPr>
            <w:tcW w:w="562" w:type="dxa"/>
          </w:tcPr>
          <w:p w14:paraId="728B3367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13FE9F5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Исследование влияния маркетингового стимула (стимулов) на потребительский выбор конкретного товара.</w:t>
            </w:r>
          </w:p>
        </w:tc>
      </w:tr>
      <w:tr w:rsidR="00AD3A54" w:rsidRPr="00550ECF" w14:paraId="7396D24A" w14:textId="77777777" w:rsidTr="00F00293">
        <w:tc>
          <w:tcPr>
            <w:tcW w:w="562" w:type="dxa"/>
          </w:tcPr>
          <w:p w14:paraId="394B6AEF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0ECF"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D52265F" w14:textId="77777777" w:rsidR="00AD3A54" w:rsidRPr="00550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Исследование факторов формирования потребительской лояльности к конкретному товару (бренду, компании).</w:t>
            </w:r>
          </w:p>
        </w:tc>
      </w:tr>
    </w:tbl>
    <w:p w14:paraId="30DE164A" w14:textId="77777777" w:rsidR="005D65A5" w:rsidRPr="00550ECF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550ECF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185414057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550ECF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50ECF" w14:paraId="5A1C9382" w14:textId="77777777" w:rsidTr="00801458">
        <w:tc>
          <w:tcPr>
            <w:tcW w:w="2336" w:type="dxa"/>
          </w:tcPr>
          <w:p w14:paraId="4C518DAB" w14:textId="77777777" w:rsidR="005D65A5" w:rsidRPr="00550E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50E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50E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50E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50ECF" w14:paraId="07658034" w14:textId="77777777" w:rsidTr="00801458">
        <w:tc>
          <w:tcPr>
            <w:tcW w:w="2336" w:type="dxa"/>
          </w:tcPr>
          <w:p w14:paraId="1553D698" w14:textId="78F29BFB" w:rsidR="005D65A5" w:rsidRPr="00550E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50ECF" w:rsidRDefault="007478E0" w:rsidP="00801458">
            <w:pPr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50ECF" w:rsidRDefault="007478E0" w:rsidP="00801458">
            <w:pPr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50ECF" w:rsidRDefault="007478E0" w:rsidP="00801458">
            <w:pPr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50ECF" w14:paraId="083931F8" w14:textId="77777777" w:rsidTr="00801458">
        <w:tc>
          <w:tcPr>
            <w:tcW w:w="2336" w:type="dxa"/>
          </w:tcPr>
          <w:p w14:paraId="7C0E6188" w14:textId="77777777" w:rsidR="005D65A5" w:rsidRPr="00550E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C099F6" w14:textId="77777777" w:rsidR="005D65A5" w:rsidRPr="00550ECF" w:rsidRDefault="007478E0" w:rsidP="00801458">
            <w:pPr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DDF6070" w14:textId="77777777" w:rsidR="005D65A5" w:rsidRPr="00550ECF" w:rsidRDefault="007478E0" w:rsidP="00801458">
            <w:pPr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D837C03" w14:textId="77777777" w:rsidR="005D65A5" w:rsidRPr="00550ECF" w:rsidRDefault="007478E0" w:rsidP="00801458">
            <w:pPr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5D65A5" w:rsidRPr="00550ECF" w14:paraId="67CE29FD" w14:textId="77777777" w:rsidTr="00801458">
        <w:tc>
          <w:tcPr>
            <w:tcW w:w="2336" w:type="dxa"/>
          </w:tcPr>
          <w:p w14:paraId="153EB763" w14:textId="77777777" w:rsidR="005D65A5" w:rsidRPr="00550E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0DFE99" w14:textId="77777777" w:rsidR="005D65A5" w:rsidRPr="00550ECF" w:rsidRDefault="007478E0" w:rsidP="00801458">
            <w:pPr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DECFED0" w14:textId="77777777" w:rsidR="005D65A5" w:rsidRPr="00550ECF" w:rsidRDefault="007478E0" w:rsidP="00801458">
            <w:pPr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F83320" w14:textId="77777777" w:rsidR="005D65A5" w:rsidRPr="00550ECF" w:rsidRDefault="007478E0" w:rsidP="00801458">
            <w:pPr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28E7EB75" w:rsidR="00F56264" w:rsidRPr="00550EC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40C2FD" w14:textId="77777777" w:rsidR="00C35915" w:rsidRPr="00550ECF" w:rsidRDefault="00C35915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50EC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185414058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3A5E663D" w14:textId="77777777" w:rsidR="00C23E7F" w:rsidRPr="00550ECF" w:rsidRDefault="00C23E7F" w:rsidP="00C23E7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5915" w:rsidRPr="00550ECF" w14:paraId="72079B91" w14:textId="77777777" w:rsidTr="00B006BD">
        <w:tc>
          <w:tcPr>
            <w:tcW w:w="562" w:type="dxa"/>
          </w:tcPr>
          <w:p w14:paraId="58265734" w14:textId="77777777" w:rsidR="00C35915" w:rsidRPr="00550ECF" w:rsidRDefault="00C35915" w:rsidP="00B006B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1EC51B6" w14:textId="77777777" w:rsidR="00C35915" w:rsidRPr="00550ECF" w:rsidRDefault="00C35915" w:rsidP="00B006B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E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550EC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E9780" w14:textId="77777777" w:rsidR="00B8237E" w:rsidRPr="00550EC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185414059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550ECF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50ECF" w14:paraId="0267C479" w14:textId="77777777" w:rsidTr="00801458">
        <w:tc>
          <w:tcPr>
            <w:tcW w:w="2500" w:type="pct"/>
          </w:tcPr>
          <w:p w14:paraId="37F699C9" w14:textId="77777777" w:rsidR="00B8237E" w:rsidRPr="00550E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50E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E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50ECF" w14:paraId="3F240151" w14:textId="77777777" w:rsidTr="00801458">
        <w:tc>
          <w:tcPr>
            <w:tcW w:w="2500" w:type="pct"/>
          </w:tcPr>
          <w:p w14:paraId="61E91592" w14:textId="61A0874C" w:rsidR="00B8237E" w:rsidRPr="00550E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50ECF" w:rsidRDefault="005C548A" w:rsidP="00801458">
            <w:pPr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50ECF" w14:paraId="3D2FBB3C" w14:textId="77777777" w:rsidTr="00801458">
        <w:tc>
          <w:tcPr>
            <w:tcW w:w="2500" w:type="pct"/>
          </w:tcPr>
          <w:p w14:paraId="6B2DC72B" w14:textId="77777777" w:rsidR="00B8237E" w:rsidRPr="00550ECF" w:rsidRDefault="00B8237E" w:rsidP="00801458">
            <w:pPr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63EAAEA" w14:textId="77777777" w:rsidR="00B8237E" w:rsidRPr="00550ECF" w:rsidRDefault="005C548A" w:rsidP="00801458">
            <w:pPr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50ECF" w14:paraId="633C4AD8" w14:textId="77777777" w:rsidTr="00801458">
        <w:tc>
          <w:tcPr>
            <w:tcW w:w="2500" w:type="pct"/>
          </w:tcPr>
          <w:p w14:paraId="6B2EB9AC" w14:textId="77777777" w:rsidR="00B8237E" w:rsidRPr="00550E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7A95E342" w14:textId="77777777" w:rsidR="00B8237E" w:rsidRPr="00550ECF" w:rsidRDefault="005C548A" w:rsidP="00801458">
            <w:pPr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550ECF" w14:paraId="5BCB112F" w14:textId="77777777" w:rsidTr="00801458">
        <w:tc>
          <w:tcPr>
            <w:tcW w:w="2500" w:type="pct"/>
          </w:tcPr>
          <w:p w14:paraId="1B1021A7" w14:textId="77777777" w:rsidR="00B8237E" w:rsidRPr="00550ECF" w:rsidRDefault="00B8237E" w:rsidP="00801458">
            <w:pPr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4E7CDB2" w14:textId="77777777" w:rsidR="00B8237E" w:rsidRPr="00550ECF" w:rsidRDefault="005C548A" w:rsidP="00801458">
            <w:pPr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550ECF" w14:paraId="666DF0F8" w14:textId="77777777" w:rsidTr="00801458">
        <w:tc>
          <w:tcPr>
            <w:tcW w:w="2500" w:type="pct"/>
          </w:tcPr>
          <w:p w14:paraId="185F2B04" w14:textId="77777777" w:rsidR="00B8237E" w:rsidRPr="00550ECF" w:rsidRDefault="00B8237E" w:rsidP="00801458">
            <w:pPr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602045C" w14:textId="77777777" w:rsidR="00B8237E" w:rsidRPr="00550ECF" w:rsidRDefault="005C548A" w:rsidP="00801458">
            <w:pPr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50ECF" w14:paraId="1364F04C" w14:textId="77777777" w:rsidTr="00801458">
        <w:tc>
          <w:tcPr>
            <w:tcW w:w="2500" w:type="pct"/>
          </w:tcPr>
          <w:p w14:paraId="22C25919" w14:textId="77777777" w:rsidR="00B8237E" w:rsidRPr="00550E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4E0E95A" w14:textId="77777777" w:rsidR="00B8237E" w:rsidRPr="00550ECF" w:rsidRDefault="005C548A" w:rsidP="00801458">
            <w:pPr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50ECF" w14:paraId="6ADD2EDC" w14:textId="77777777" w:rsidTr="00801458">
        <w:tc>
          <w:tcPr>
            <w:tcW w:w="2500" w:type="pct"/>
          </w:tcPr>
          <w:p w14:paraId="22635BD8" w14:textId="77777777" w:rsidR="00B8237E" w:rsidRPr="00550E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8C724D7" w14:textId="77777777" w:rsidR="00B8237E" w:rsidRPr="00550ECF" w:rsidRDefault="005C548A" w:rsidP="00801458">
            <w:pPr>
              <w:rPr>
                <w:rFonts w:ascii="Times New Roman" w:hAnsi="Times New Roman" w:cs="Times New Roman"/>
              </w:rPr>
            </w:pPr>
            <w:r w:rsidRPr="00550EC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550EC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50EC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185414060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550EC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550EC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550EC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0EC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550EC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550EC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50EC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50EC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550ECF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0EC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550E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50E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550EC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550ECF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ECF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550ECF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550ECF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550EC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0ECF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550EC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0ECF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550ECF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550EC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0ECF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550EC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0ECF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550ECF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550EC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0ECF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550EC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0ECF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550ECF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550EC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0ECF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550EC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0ECF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550ECF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550EC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0ECF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550EC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0ECF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550ECF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550ECF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550ECF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550ECF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550EC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50ECF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550EC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50ECF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550EC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50ECF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550ECF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550EC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50ECF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550EC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50ECF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550EC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50ECF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550ECF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550EC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50ECF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550EC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50ECF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550EC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50ECF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550ECF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550EC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50ECF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550EC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50ECF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550EC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50ECF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550ECF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550ECF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550ECF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15B5CF" w14:textId="77777777" w:rsidR="004F0985" w:rsidRDefault="004F0985" w:rsidP="00315CA6">
      <w:pPr>
        <w:spacing w:after="0" w:line="240" w:lineRule="auto"/>
      </w:pPr>
      <w:r>
        <w:separator/>
      </w:r>
    </w:p>
  </w:endnote>
  <w:endnote w:type="continuationSeparator" w:id="0">
    <w:p w14:paraId="3C30289A" w14:textId="77777777" w:rsidR="004F0985" w:rsidRDefault="004F098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">
    <w:altName w:val="Times New Roman"/>
    <w:charset w:val="CC"/>
    <w:family w:val="roman"/>
    <w:pitch w:val="variable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55"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C6A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006BA7" w14:textId="77777777" w:rsidR="004F0985" w:rsidRDefault="004F0985" w:rsidP="00315CA6">
      <w:pPr>
        <w:spacing w:after="0" w:line="240" w:lineRule="auto"/>
      </w:pPr>
      <w:r>
        <w:separator/>
      </w:r>
    </w:p>
  </w:footnote>
  <w:footnote w:type="continuationSeparator" w:id="0">
    <w:p w14:paraId="559754CC" w14:textId="77777777" w:rsidR="004F0985" w:rsidRDefault="004F098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97CF4E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NewRoman" w:hAnsi="TimesNewRoman" w:cs="Calibri"/>
        <w:b w:val="0"/>
        <w:sz w:val="24"/>
        <w:szCs w:val="24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5D22"/>
    <w:rsid w:val="001D06D9"/>
    <w:rsid w:val="00205002"/>
    <w:rsid w:val="002053A5"/>
    <w:rsid w:val="0021158E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4C6A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0985"/>
    <w:rsid w:val="004F2F48"/>
    <w:rsid w:val="00511619"/>
    <w:rsid w:val="00523021"/>
    <w:rsid w:val="00525214"/>
    <w:rsid w:val="00533004"/>
    <w:rsid w:val="00546A9C"/>
    <w:rsid w:val="00550ECF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3A66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5915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styleId="af6">
    <w:name w:val="Body Text"/>
    <w:link w:val="af7"/>
    <w:rsid w:val="00550ECF"/>
    <w:pPr>
      <w:widowControl w:val="0"/>
      <w:suppressAutoHyphens/>
      <w:spacing w:after="120" w:line="276" w:lineRule="auto"/>
    </w:pPr>
    <w:rPr>
      <w:rFonts w:ascii="Calibri" w:eastAsia="Lucida Sans Unicode" w:hAnsi="Calibri" w:cs="font355"/>
      <w:kern w:val="1"/>
      <w:sz w:val="20"/>
    </w:rPr>
  </w:style>
  <w:style w:type="character" w:customStyle="1" w:styleId="af7">
    <w:name w:val="Основной текст Знак"/>
    <w:basedOn w:val="a0"/>
    <w:link w:val="af6"/>
    <w:rsid w:val="00550ECF"/>
    <w:rPr>
      <w:rFonts w:ascii="Calibri" w:eastAsia="Lucida Sans Unicode" w:hAnsi="Calibri" w:cs="font355"/>
      <w:kern w:val="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styleId="af6">
    <w:name w:val="Body Text"/>
    <w:link w:val="af7"/>
    <w:rsid w:val="00550ECF"/>
    <w:pPr>
      <w:widowControl w:val="0"/>
      <w:suppressAutoHyphens/>
      <w:spacing w:after="120" w:line="276" w:lineRule="auto"/>
    </w:pPr>
    <w:rPr>
      <w:rFonts w:ascii="Calibri" w:eastAsia="Lucida Sans Unicode" w:hAnsi="Calibri" w:cs="font355"/>
      <w:kern w:val="1"/>
      <w:sz w:val="20"/>
    </w:rPr>
  </w:style>
  <w:style w:type="character" w:customStyle="1" w:styleId="af7">
    <w:name w:val="Основной текст Знак"/>
    <w:basedOn w:val="a0"/>
    <w:link w:val="af6"/>
    <w:rsid w:val="00550ECF"/>
    <w:rPr>
      <w:rFonts w:ascii="Calibri" w:eastAsia="Lucida Sans Unicode" w:hAnsi="Calibri" w:cs="font355"/>
      <w:kern w:val="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777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0%D0%BA%D0%B5%D1%82%D0%B8%D0%BD%D0%B3_%D0%AE%D0%BB%D0%B4%D0%B0%D1%88%D0%B5%D0%B2%D0%B0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04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F83545-1BDA-4F17-9C27-5250F804C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15</Pages>
  <Words>4372</Words>
  <Characters>24927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