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Психология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DF8C16A" w:rsidR="00A77598" w:rsidRPr="00E25EF5" w:rsidRDefault="00E25EF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6218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218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06218A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06218A">
              <w:rPr>
                <w:rFonts w:ascii="Times New Roman" w:hAnsi="Times New Roman" w:cs="Times New Roman"/>
                <w:sz w:val="20"/>
                <w:szCs w:val="20"/>
              </w:rPr>
              <w:t>сих.н</w:t>
            </w:r>
            <w:proofErr w:type="spellEnd"/>
            <w:r w:rsidRPr="0006218A">
              <w:rPr>
                <w:rFonts w:ascii="Times New Roman" w:hAnsi="Times New Roman" w:cs="Times New Roman"/>
                <w:sz w:val="20"/>
                <w:szCs w:val="20"/>
              </w:rPr>
              <w:t>, Шемякина Елена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441F5A6" w:rsidR="004475DA" w:rsidRPr="00E25EF5" w:rsidRDefault="00E25EF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EA9F906" w14:textId="77777777" w:rsidR="0006218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506933" w:history="1">
            <w:r w:rsidR="0006218A" w:rsidRPr="004035E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6218A">
              <w:rPr>
                <w:noProof/>
                <w:webHidden/>
              </w:rPr>
              <w:tab/>
            </w:r>
            <w:r w:rsidR="0006218A">
              <w:rPr>
                <w:noProof/>
                <w:webHidden/>
              </w:rPr>
              <w:fldChar w:fldCharType="begin"/>
            </w:r>
            <w:r w:rsidR="0006218A">
              <w:rPr>
                <w:noProof/>
                <w:webHidden/>
              </w:rPr>
              <w:instrText xml:space="preserve"> PAGEREF _Toc197506933 \h </w:instrText>
            </w:r>
            <w:r w:rsidR="0006218A">
              <w:rPr>
                <w:noProof/>
                <w:webHidden/>
              </w:rPr>
            </w:r>
            <w:r w:rsidR="0006218A">
              <w:rPr>
                <w:noProof/>
                <w:webHidden/>
              </w:rPr>
              <w:fldChar w:fldCharType="separate"/>
            </w:r>
            <w:r w:rsidR="0006218A">
              <w:rPr>
                <w:noProof/>
                <w:webHidden/>
              </w:rPr>
              <w:t>3</w:t>
            </w:r>
            <w:r w:rsidR="0006218A">
              <w:rPr>
                <w:noProof/>
                <w:webHidden/>
              </w:rPr>
              <w:fldChar w:fldCharType="end"/>
            </w:r>
          </w:hyperlink>
        </w:p>
        <w:p w14:paraId="29C30AFC" w14:textId="77777777" w:rsidR="0006218A" w:rsidRDefault="00896B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34" w:history="1">
            <w:r w:rsidR="0006218A" w:rsidRPr="004035E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6218A">
              <w:rPr>
                <w:noProof/>
                <w:webHidden/>
              </w:rPr>
              <w:tab/>
            </w:r>
            <w:r w:rsidR="0006218A">
              <w:rPr>
                <w:noProof/>
                <w:webHidden/>
              </w:rPr>
              <w:fldChar w:fldCharType="begin"/>
            </w:r>
            <w:r w:rsidR="0006218A">
              <w:rPr>
                <w:noProof/>
                <w:webHidden/>
              </w:rPr>
              <w:instrText xml:space="preserve"> PAGEREF _Toc197506934 \h </w:instrText>
            </w:r>
            <w:r w:rsidR="0006218A">
              <w:rPr>
                <w:noProof/>
                <w:webHidden/>
              </w:rPr>
            </w:r>
            <w:r w:rsidR="0006218A">
              <w:rPr>
                <w:noProof/>
                <w:webHidden/>
              </w:rPr>
              <w:fldChar w:fldCharType="separate"/>
            </w:r>
            <w:r w:rsidR="0006218A">
              <w:rPr>
                <w:noProof/>
                <w:webHidden/>
              </w:rPr>
              <w:t>3</w:t>
            </w:r>
            <w:r w:rsidR="0006218A">
              <w:rPr>
                <w:noProof/>
                <w:webHidden/>
              </w:rPr>
              <w:fldChar w:fldCharType="end"/>
            </w:r>
          </w:hyperlink>
        </w:p>
        <w:p w14:paraId="3A893B0A" w14:textId="77777777" w:rsidR="0006218A" w:rsidRDefault="00896B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35" w:history="1">
            <w:r w:rsidR="0006218A" w:rsidRPr="004035E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6218A">
              <w:rPr>
                <w:noProof/>
                <w:webHidden/>
              </w:rPr>
              <w:tab/>
            </w:r>
            <w:r w:rsidR="0006218A">
              <w:rPr>
                <w:noProof/>
                <w:webHidden/>
              </w:rPr>
              <w:fldChar w:fldCharType="begin"/>
            </w:r>
            <w:r w:rsidR="0006218A">
              <w:rPr>
                <w:noProof/>
                <w:webHidden/>
              </w:rPr>
              <w:instrText xml:space="preserve"> PAGEREF _Toc197506935 \h </w:instrText>
            </w:r>
            <w:r w:rsidR="0006218A">
              <w:rPr>
                <w:noProof/>
                <w:webHidden/>
              </w:rPr>
            </w:r>
            <w:r w:rsidR="0006218A">
              <w:rPr>
                <w:noProof/>
                <w:webHidden/>
              </w:rPr>
              <w:fldChar w:fldCharType="separate"/>
            </w:r>
            <w:r w:rsidR="0006218A">
              <w:rPr>
                <w:noProof/>
                <w:webHidden/>
              </w:rPr>
              <w:t>3</w:t>
            </w:r>
            <w:r w:rsidR="0006218A">
              <w:rPr>
                <w:noProof/>
                <w:webHidden/>
              </w:rPr>
              <w:fldChar w:fldCharType="end"/>
            </w:r>
          </w:hyperlink>
        </w:p>
        <w:p w14:paraId="3DAAD223" w14:textId="77777777" w:rsidR="0006218A" w:rsidRDefault="00896B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36" w:history="1">
            <w:r w:rsidR="0006218A" w:rsidRPr="004035E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6218A">
              <w:rPr>
                <w:noProof/>
                <w:webHidden/>
              </w:rPr>
              <w:tab/>
            </w:r>
            <w:r w:rsidR="0006218A">
              <w:rPr>
                <w:noProof/>
                <w:webHidden/>
              </w:rPr>
              <w:fldChar w:fldCharType="begin"/>
            </w:r>
            <w:r w:rsidR="0006218A">
              <w:rPr>
                <w:noProof/>
                <w:webHidden/>
              </w:rPr>
              <w:instrText xml:space="preserve"> PAGEREF _Toc197506936 \h </w:instrText>
            </w:r>
            <w:r w:rsidR="0006218A">
              <w:rPr>
                <w:noProof/>
                <w:webHidden/>
              </w:rPr>
            </w:r>
            <w:r w:rsidR="0006218A">
              <w:rPr>
                <w:noProof/>
                <w:webHidden/>
              </w:rPr>
              <w:fldChar w:fldCharType="separate"/>
            </w:r>
            <w:r w:rsidR="0006218A">
              <w:rPr>
                <w:noProof/>
                <w:webHidden/>
              </w:rPr>
              <w:t>4</w:t>
            </w:r>
            <w:r w:rsidR="0006218A">
              <w:rPr>
                <w:noProof/>
                <w:webHidden/>
              </w:rPr>
              <w:fldChar w:fldCharType="end"/>
            </w:r>
          </w:hyperlink>
        </w:p>
        <w:p w14:paraId="5D4C6AF2" w14:textId="77777777" w:rsidR="0006218A" w:rsidRDefault="00896B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37" w:history="1">
            <w:r w:rsidR="0006218A" w:rsidRPr="004035E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6218A">
              <w:rPr>
                <w:noProof/>
                <w:webHidden/>
              </w:rPr>
              <w:tab/>
            </w:r>
            <w:r w:rsidR="0006218A">
              <w:rPr>
                <w:noProof/>
                <w:webHidden/>
              </w:rPr>
              <w:fldChar w:fldCharType="begin"/>
            </w:r>
            <w:r w:rsidR="0006218A">
              <w:rPr>
                <w:noProof/>
                <w:webHidden/>
              </w:rPr>
              <w:instrText xml:space="preserve"> PAGEREF _Toc197506937 \h </w:instrText>
            </w:r>
            <w:r w:rsidR="0006218A">
              <w:rPr>
                <w:noProof/>
                <w:webHidden/>
              </w:rPr>
            </w:r>
            <w:r w:rsidR="0006218A">
              <w:rPr>
                <w:noProof/>
                <w:webHidden/>
              </w:rPr>
              <w:fldChar w:fldCharType="separate"/>
            </w:r>
            <w:r w:rsidR="0006218A">
              <w:rPr>
                <w:noProof/>
                <w:webHidden/>
              </w:rPr>
              <w:t>6</w:t>
            </w:r>
            <w:r w:rsidR="0006218A">
              <w:rPr>
                <w:noProof/>
                <w:webHidden/>
              </w:rPr>
              <w:fldChar w:fldCharType="end"/>
            </w:r>
          </w:hyperlink>
        </w:p>
        <w:p w14:paraId="57AFA4C6" w14:textId="77777777" w:rsidR="0006218A" w:rsidRDefault="00896B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38" w:history="1">
            <w:r w:rsidR="0006218A" w:rsidRPr="004035E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6218A">
              <w:rPr>
                <w:noProof/>
                <w:webHidden/>
              </w:rPr>
              <w:tab/>
            </w:r>
            <w:r w:rsidR="0006218A">
              <w:rPr>
                <w:noProof/>
                <w:webHidden/>
              </w:rPr>
              <w:fldChar w:fldCharType="begin"/>
            </w:r>
            <w:r w:rsidR="0006218A">
              <w:rPr>
                <w:noProof/>
                <w:webHidden/>
              </w:rPr>
              <w:instrText xml:space="preserve"> PAGEREF _Toc197506938 \h </w:instrText>
            </w:r>
            <w:r w:rsidR="0006218A">
              <w:rPr>
                <w:noProof/>
                <w:webHidden/>
              </w:rPr>
            </w:r>
            <w:r w:rsidR="0006218A">
              <w:rPr>
                <w:noProof/>
                <w:webHidden/>
              </w:rPr>
              <w:fldChar w:fldCharType="separate"/>
            </w:r>
            <w:r w:rsidR="0006218A">
              <w:rPr>
                <w:noProof/>
                <w:webHidden/>
              </w:rPr>
              <w:t>7</w:t>
            </w:r>
            <w:r w:rsidR="0006218A">
              <w:rPr>
                <w:noProof/>
                <w:webHidden/>
              </w:rPr>
              <w:fldChar w:fldCharType="end"/>
            </w:r>
          </w:hyperlink>
        </w:p>
        <w:p w14:paraId="08511820" w14:textId="77777777" w:rsidR="0006218A" w:rsidRDefault="00896B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39" w:history="1">
            <w:r w:rsidR="0006218A" w:rsidRPr="004035E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6218A">
              <w:rPr>
                <w:noProof/>
                <w:webHidden/>
              </w:rPr>
              <w:tab/>
            </w:r>
            <w:r w:rsidR="0006218A">
              <w:rPr>
                <w:noProof/>
                <w:webHidden/>
              </w:rPr>
              <w:fldChar w:fldCharType="begin"/>
            </w:r>
            <w:r w:rsidR="0006218A">
              <w:rPr>
                <w:noProof/>
                <w:webHidden/>
              </w:rPr>
              <w:instrText xml:space="preserve"> PAGEREF _Toc197506939 \h </w:instrText>
            </w:r>
            <w:r w:rsidR="0006218A">
              <w:rPr>
                <w:noProof/>
                <w:webHidden/>
              </w:rPr>
            </w:r>
            <w:r w:rsidR="0006218A">
              <w:rPr>
                <w:noProof/>
                <w:webHidden/>
              </w:rPr>
              <w:fldChar w:fldCharType="separate"/>
            </w:r>
            <w:r w:rsidR="0006218A">
              <w:rPr>
                <w:noProof/>
                <w:webHidden/>
              </w:rPr>
              <w:t>7</w:t>
            </w:r>
            <w:r w:rsidR="0006218A">
              <w:rPr>
                <w:noProof/>
                <w:webHidden/>
              </w:rPr>
              <w:fldChar w:fldCharType="end"/>
            </w:r>
          </w:hyperlink>
        </w:p>
        <w:p w14:paraId="2A172F16" w14:textId="77777777" w:rsidR="0006218A" w:rsidRDefault="00896B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40" w:history="1">
            <w:r w:rsidR="0006218A" w:rsidRPr="004035E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6218A">
              <w:rPr>
                <w:noProof/>
                <w:webHidden/>
              </w:rPr>
              <w:tab/>
            </w:r>
            <w:r w:rsidR="0006218A">
              <w:rPr>
                <w:noProof/>
                <w:webHidden/>
              </w:rPr>
              <w:fldChar w:fldCharType="begin"/>
            </w:r>
            <w:r w:rsidR="0006218A">
              <w:rPr>
                <w:noProof/>
                <w:webHidden/>
              </w:rPr>
              <w:instrText xml:space="preserve"> PAGEREF _Toc197506940 \h </w:instrText>
            </w:r>
            <w:r w:rsidR="0006218A">
              <w:rPr>
                <w:noProof/>
                <w:webHidden/>
              </w:rPr>
            </w:r>
            <w:r w:rsidR="0006218A">
              <w:rPr>
                <w:noProof/>
                <w:webHidden/>
              </w:rPr>
              <w:fldChar w:fldCharType="separate"/>
            </w:r>
            <w:r w:rsidR="0006218A">
              <w:rPr>
                <w:noProof/>
                <w:webHidden/>
              </w:rPr>
              <w:t>8</w:t>
            </w:r>
            <w:r w:rsidR="0006218A">
              <w:rPr>
                <w:noProof/>
                <w:webHidden/>
              </w:rPr>
              <w:fldChar w:fldCharType="end"/>
            </w:r>
          </w:hyperlink>
        </w:p>
        <w:p w14:paraId="56761FF4" w14:textId="77777777" w:rsidR="0006218A" w:rsidRDefault="00896B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41" w:history="1">
            <w:r w:rsidR="0006218A" w:rsidRPr="004035E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6218A">
              <w:rPr>
                <w:noProof/>
                <w:webHidden/>
              </w:rPr>
              <w:tab/>
            </w:r>
            <w:r w:rsidR="0006218A">
              <w:rPr>
                <w:noProof/>
                <w:webHidden/>
              </w:rPr>
              <w:fldChar w:fldCharType="begin"/>
            </w:r>
            <w:r w:rsidR="0006218A">
              <w:rPr>
                <w:noProof/>
                <w:webHidden/>
              </w:rPr>
              <w:instrText xml:space="preserve"> PAGEREF _Toc197506941 \h </w:instrText>
            </w:r>
            <w:r w:rsidR="0006218A">
              <w:rPr>
                <w:noProof/>
                <w:webHidden/>
              </w:rPr>
            </w:r>
            <w:r w:rsidR="0006218A">
              <w:rPr>
                <w:noProof/>
                <w:webHidden/>
              </w:rPr>
              <w:fldChar w:fldCharType="separate"/>
            </w:r>
            <w:r w:rsidR="0006218A">
              <w:rPr>
                <w:noProof/>
                <w:webHidden/>
              </w:rPr>
              <w:t>8</w:t>
            </w:r>
            <w:r w:rsidR="0006218A">
              <w:rPr>
                <w:noProof/>
                <w:webHidden/>
              </w:rPr>
              <w:fldChar w:fldCharType="end"/>
            </w:r>
          </w:hyperlink>
        </w:p>
        <w:p w14:paraId="0CB4BFFE" w14:textId="77777777" w:rsidR="0006218A" w:rsidRDefault="00896B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42" w:history="1">
            <w:r w:rsidR="0006218A" w:rsidRPr="004035E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6218A">
              <w:rPr>
                <w:noProof/>
                <w:webHidden/>
              </w:rPr>
              <w:tab/>
            </w:r>
            <w:r w:rsidR="0006218A">
              <w:rPr>
                <w:noProof/>
                <w:webHidden/>
              </w:rPr>
              <w:fldChar w:fldCharType="begin"/>
            </w:r>
            <w:r w:rsidR="0006218A">
              <w:rPr>
                <w:noProof/>
                <w:webHidden/>
              </w:rPr>
              <w:instrText xml:space="preserve"> PAGEREF _Toc197506942 \h </w:instrText>
            </w:r>
            <w:r w:rsidR="0006218A">
              <w:rPr>
                <w:noProof/>
                <w:webHidden/>
              </w:rPr>
            </w:r>
            <w:r w:rsidR="0006218A">
              <w:rPr>
                <w:noProof/>
                <w:webHidden/>
              </w:rPr>
              <w:fldChar w:fldCharType="separate"/>
            </w:r>
            <w:r w:rsidR="0006218A">
              <w:rPr>
                <w:noProof/>
                <w:webHidden/>
              </w:rPr>
              <w:t>10</w:t>
            </w:r>
            <w:r w:rsidR="0006218A">
              <w:rPr>
                <w:noProof/>
                <w:webHidden/>
              </w:rPr>
              <w:fldChar w:fldCharType="end"/>
            </w:r>
          </w:hyperlink>
        </w:p>
        <w:p w14:paraId="0D36196A" w14:textId="77777777" w:rsidR="0006218A" w:rsidRDefault="00896B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43" w:history="1">
            <w:r w:rsidR="0006218A" w:rsidRPr="004035E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6218A">
              <w:rPr>
                <w:noProof/>
                <w:webHidden/>
              </w:rPr>
              <w:tab/>
            </w:r>
            <w:r w:rsidR="0006218A">
              <w:rPr>
                <w:noProof/>
                <w:webHidden/>
              </w:rPr>
              <w:fldChar w:fldCharType="begin"/>
            </w:r>
            <w:r w:rsidR="0006218A">
              <w:rPr>
                <w:noProof/>
                <w:webHidden/>
              </w:rPr>
              <w:instrText xml:space="preserve"> PAGEREF _Toc197506943 \h </w:instrText>
            </w:r>
            <w:r w:rsidR="0006218A">
              <w:rPr>
                <w:noProof/>
                <w:webHidden/>
              </w:rPr>
            </w:r>
            <w:r w:rsidR="0006218A">
              <w:rPr>
                <w:noProof/>
                <w:webHidden/>
              </w:rPr>
              <w:fldChar w:fldCharType="separate"/>
            </w:r>
            <w:r w:rsidR="0006218A">
              <w:rPr>
                <w:noProof/>
                <w:webHidden/>
              </w:rPr>
              <w:t>11</w:t>
            </w:r>
            <w:r w:rsidR="0006218A">
              <w:rPr>
                <w:noProof/>
                <w:webHidden/>
              </w:rPr>
              <w:fldChar w:fldCharType="end"/>
            </w:r>
          </w:hyperlink>
        </w:p>
        <w:p w14:paraId="6F79BC70" w14:textId="77777777" w:rsidR="0006218A" w:rsidRDefault="00896B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44" w:history="1">
            <w:r w:rsidR="0006218A" w:rsidRPr="004035E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6218A">
              <w:rPr>
                <w:noProof/>
                <w:webHidden/>
              </w:rPr>
              <w:tab/>
            </w:r>
            <w:r w:rsidR="0006218A">
              <w:rPr>
                <w:noProof/>
                <w:webHidden/>
              </w:rPr>
              <w:fldChar w:fldCharType="begin"/>
            </w:r>
            <w:r w:rsidR="0006218A">
              <w:rPr>
                <w:noProof/>
                <w:webHidden/>
              </w:rPr>
              <w:instrText xml:space="preserve"> PAGEREF _Toc197506944 \h </w:instrText>
            </w:r>
            <w:r w:rsidR="0006218A">
              <w:rPr>
                <w:noProof/>
                <w:webHidden/>
              </w:rPr>
            </w:r>
            <w:r w:rsidR="0006218A">
              <w:rPr>
                <w:noProof/>
                <w:webHidden/>
              </w:rPr>
              <w:fldChar w:fldCharType="separate"/>
            </w:r>
            <w:r w:rsidR="0006218A">
              <w:rPr>
                <w:noProof/>
                <w:webHidden/>
              </w:rPr>
              <w:t>12</w:t>
            </w:r>
            <w:r w:rsidR="0006218A">
              <w:rPr>
                <w:noProof/>
                <w:webHidden/>
              </w:rPr>
              <w:fldChar w:fldCharType="end"/>
            </w:r>
          </w:hyperlink>
        </w:p>
        <w:p w14:paraId="2C3F1916" w14:textId="77777777" w:rsidR="0006218A" w:rsidRDefault="00896B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45" w:history="1">
            <w:r w:rsidR="0006218A" w:rsidRPr="004035E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6218A">
              <w:rPr>
                <w:noProof/>
                <w:webHidden/>
              </w:rPr>
              <w:tab/>
            </w:r>
            <w:r w:rsidR="0006218A">
              <w:rPr>
                <w:noProof/>
                <w:webHidden/>
              </w:rPr>
              <w:fldChar w:fldCharType="begin"/>
            </w:r>
            <w:r w:rsidR="0006218A">
              <w:rPr>
                <w:noProof/>
                <w:webHidden/>
              </w:rPr>
              <w:instrText xml:space="preserve"> PAGEREF _Toc197506945 \h </w:instrText>
            </w:r>
            <w:r w:rsidR="0006218A">
              <w:rPr>
                <w:noProof/>
                <w:webHidden/>
              </w:rPr>
            </w:r>
            <w:r w:rsidR="0006218A">
              <w:rPr>
                <w:noProof/>
                <w:webHidden/>
              </w:rPr>
              <w:fldChar w:fldCharType="separate"/>
            </w:r>
            <w:r w:rsidR="0006218A">
              <w:rPr>
                <w:noProof/>
                <w:webHidden/>
              </w:rPr>
              <w:t>12</w:t>
            </w:r>
            <w:r w:rsidR="0006218A">
              <w:rPr>
                <w:noProof/>
                <w:webHidden/>
              </w:rPr>
              <w:fldChar w:fldCharType="end"/>
            </w:r>
          </w:hyperlink>
        </w:p>
        <w:p w14:paraId="0BB23956" w14:textId="77777777" w:rsidR="0006218A" w:rsidRDefault="00896B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46" w:history="1">
            <w:r w:rsidR="0006218A" w:rsidRPr="004035E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6218A">
              <w:rPr>
                <w:noProof/>
                <w:webHidden/>
              </w:rPr>
              <w:tab/>
            </w:r>
            <w:r w:rsidR="0006218A">
              <w:rPr>
                <w:noProof/>
                <w:webHidden/>
              </w:rPr>
              <w:fldChar w:fldCharType="begin"/>
            </w:r>
            <w:r w:rsidR="0006218A">
              <w:rPr>
                <w:noProof/>
                <w:webHidden/>
              </w:rPr>
              <w:instrText xml:space="preserve"> PAGEREF _Toc197506946 \h </w:instrText>
            </w:r>
            <w:r w:rsidR="0006218A">
              <w:rPr>
                <w:noProof/>
                <w:webHidden/>
              </w:rPr>
            </w:r>
            <w:r w:rsidR="0006218A">
              <w:rPr>
                <w:noProof/>
                <w:webHidden/>
              </w:rPr>
              <w:fldChar w:fldCharType="separate"/>
            </w:r>
            <w:r w:rsidR="0006218A">
              <w:rPr>
                <w:noProof/>
                <w:webHidden/>
              </w:rPr>
              <w:t>12</w:t>
            </w:r>
            <w:r w:rsidR="0006218A">
              <w:rPr>
                <w:noProof/>
                <w:webHidden/>
              </w:rPr>
              <w:fldChar w:fldCharType="end"/>
            </w:r>
          </w:hyperlink>
        </w:p>
        <w:p w14:paraId="4F4E51A3" w14:textId="77777777" w:rsidR="0006218A" w:rsidRDefault="00896B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47" w:history="1">
            <w:r w:rsidR="0006218A" w:rsidRPr="004035E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6218A">
              <w:rPr>
                <w:noProof/>
                <w:webHidden/>
              </w:rPr>
              <w:tab/>
            </w:r>
            <w:r w:rsidR="0006218A">
              <w:rPr>
                <w:noProof/>
                <w:webHidden/>
              </w:rPr>
              <w:fldChar w:fldCharType="begin"/>
            </w:r>
            <w:r w:rsidR="0006218A">
              <w:rPr>
                <w:noProof/>
                <w:webHidden/>
              </w:rPr>
              <w:instrText xml:space="preserve"> PAGEREF _Toc197506947 \h </w:instrText>
            </w:r>
            <w:r w:rsidR="0006218A">
              <w:rPr>
                <w:noProof/>
                <w:webHidden/>
              </w:rPr>
            </w:r>
            <w:r w:rsidR="0006218A">
              <w:rPr>
                <w:noProof/>
                <w:webHidden/>
              </w:rPr>
              <w:fldChar w:fldCharType="separate"/>
            </w:r>
            <w:r w:rsidR="0006218A">
              <w:rPr>
                <w:noProof/>
                <w:webHidden/>
              </w:rPr>
              <w:t>12</w:t>
            </w:r>
            <w:r w:rsidR="0006218A">
              <w:rPr>
                <w:noProof/>
                <w:webHidden/>
              </w:rPr>
              <w:fldChar w:fldCharType="end"/>
            </w:r>
          </w:hyperlink>
        </w:p>
        <w:p w14:paraId="0A9EB94D" w14:textId="77777777" w:rsidR="0006218A" w:rsidRDefault="00896B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48" w:history="1">
            <w:r w:rsidR="0006218A" w:rsidRPr="004035E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6218A">
              <w:rPr>
                <w:noProof/>
                <w:webHidden/>
              </w:rPr>
              <w:tab/>
            </w:r>
            <w:r w:rsidR="0006218A">
              <w:rPr>
                <w:noProof/>
                <w:webHidden/>
              </w:rPr>
              <w:fldChar w:fldCharType="begin"/>
            </w:r>
            <w:r w:rsidR="0006218A">
              <w:rPr>
                <w:noProof/>
                <w:webHidden/>
              </w:rPr>
              <w:instrText xml:space="preserve"> PAGEREF _Toc197506948 \h </w:instrText>
            </w:r>
            <w:r w:rsidR="0006218A">
              <w:rPr>
                <w:noProof/>
                <w:webHidden/>
              </w:rPr>
            </w:r>
            <w:r w:rsidR="0006218A">
              <w:rPr>
                <w:noProof/>
                <w:webHidden/>
              </w:rPr>
              <w:fldChar w:fldCharType="separate"/>
            </w:r>
            <w:r w:rsidR="0006218A">
              <w:rPr>
                <w:noProof/>
                <w:webHidden/>
              </w:rPr>
              <w:t>12</w:t>
            </w:r>
            <w:r w:rsidR="0006218A">
              <w:rPr>
                <w:noProof/>
                <w:webHidden/>
              </w:rPr>
              <w:fldChar w:fldCharType="end"/>
            </w:r>
          </w:hyperlink>
        </w:p>
        <w:p w14:paraId="063785B5" w14:textId="77777777" w:rsidR="0006218A" w:rsidRDefault="00896B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49" w:history="1">
            <w:r w:rsidR="0006218A" w:rsidRPr="004035E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6218A">
              <w:rPr>
                <w:noProof/>
                <w:webHidden/>
              </w:rPr>
              <w:tab/>
            </w:r>
            <w:r w:rsidR="0006218A">
              <w:rPr>
                <w:noProof/>
                <w:webHidden/>
              </w:rPr>
              <w:fldChar w:fldCharType="begin"/>
            </w:r>
            <w:r w:rsidR="0006218A">
              <w:rPr>
                <w:noProof/>
                <w:webHidden/>
              </w:rPr>
              <w:instrText xml:space="preserve"> PAGEREF _Toc197506949 \h </w:instrText>
            </w:r>
            <w:r w:rsidR="0006218A">
              <w:rPr>
                <w:noProof/>
                <w:webHidden/>
              </w:rPr>
            </w:r>
            <w:r w:rsidR="0006218A">
              <w:rPr>
                <w:noProof/>
                <w:webHidden/>
              </w:rPr>
              <w:fldChar w:fldCharType="separate"/>
            </w:r>
            <w:r w:rsidR="0006218A">
              <w:rPr>
                <w:noProof/>
                <w:webHidden/>
              </w:rPr>
              <w:t>12</w:t>
            </w:r>
            <w:r w:rsidR="0006218A">
              <w:rPr>
                <w:noProof/>
                <w:webHidden/>
              </w:rPr>
              <w:fldChar w:fldCharType="end"/>
            </w:r>
          </w:hyperlink>
        </w:p>
        <w:p w14:paraId="1B113637" w14:textId="77777777" w:rsidR="0006218A" w:rsidRDefault="00896B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50" w:history="1">
            <w:r w:rsidR="0006218A" w:rsidRPr="004035E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6218A">
              <w:rPr>
                <w:noProof/>
                <w:webHidden/>
              </w:rPr>
              <w:tab/>
            </w:r>
            <w:r w:rsidR="0006218A">
              <w:rPr>
                <w:noProof/>
                <w:webHidden/>
              </w:rPr>
              <w:fldChar w:fldCharType="begin"/>
            </w:r>
            <w:r w:rsidR="0006218A">
              <w:rPr>
                <w:noProof/>
                <w:webHidden/>
              </w:rPr>
              <w:instrText xml:space="preserve"> PAGEREF _Toc197506950 \h </w:instrText>
            </w:r>
            <w:r w:rsidR="0006218A">
              <w:rPr>
                <w:noProof/>
                <w:webHidden/>
              </w:rPr>
            </w:r>
            <w:r w:rsidR="0006218A">
              <w:rPr>
                <w:noProof/>
                <w:webHidden/>
              </w:rPr>
              <w:fldChar w:fldCharType="separate"/>
            </w:r>
            <w:r w:rsidR="0006218A">
              <w:rPr>
                <w:noProof/>
                <w:webHidden/>
              </w:rPr>
              <w:t>12</w:t>
            </w:r>
            <w:r w:rsidR="0006218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5069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психологических особенностях личности человека, закономерностях её функционирования и развития, а также готовности к развитию самостоятельного мышления, адекватного оценивания своих возможностей при достижении поставленных целей и преодоления жизненных трудностей.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5069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Психология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5069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6218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6218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6218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6218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6218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6218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6218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6218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6218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6218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6218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6218A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6218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6218A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06218A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06218A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6218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218A">
              <w:rPr>
                <w:rFonts w:ascii="Times New Roman" w:hAnsi="Times New Roman" w:cs="Times New Roman"/>
              </w:rPr>
              <w:t xml:space="preserve">Знать: </w:t>
            </w:r>
            <w:r w:rsidR="00316402" w:rsidRPr="0006218A">
              <w:rPr>
                <w:rFonts w:ascii="Times New Roman" w:hAnsi="Times New Roman" w:cs="Times New Roman"/>
              </w:rPr>
              <w:t>понятия сознание, личность, личностный рост, познавательные психические процессы, психические состояния, психические свойства личности</w:t>
            </w:r>
            <w:r w:rsidRPr="0006218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6218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218A">
              <w:rPr>
                <w:rFonts w:ascii="Times New Roman" w:hAnsi="Times New Roman" w:cs="Times New Roman"/>
              </w:rPr>
              <w:t xml:space="preserve">Уметь: </w:t>
            </w:r>
            <w:r w:rsidR="00FD518F" w:rsidRPr="0006218A">
              <w:rPr>
                <w:rFonts w:ascii="Times New Roman" w:hAnsi="Times New Roman" w:cs="Times New Roman"/>
              </w:rPr>
              <w:t xml:space="preserve">осознавать, </w:t>
            </w:r>
            <w:proofErr w:type="gramStart"/>
            <w:r w:rsidR="00FD518F" w:rsidRPr="0006218A">
              <w:rPr>
                <w:rFonts w:ascii="Times New Roman" w:hAnsi="Times New Roman" w:cs="Times New Roman"/>
              </w:rPr>
              <w:t>анализировать и критически оценивать</w:t>
            </w:r>
            <w:proofErr w:type="gramEnd"/>
            <w:r w:rsidR="00FD518F" w:rsidRPr="0006218A">
              <w:rPr>
                <w:rFonts w:ascii="Times New Roman" w:hAnsi="Times New Roman" w:cs="Times New Roman"/>
              </w:rPr>
              <w:t xml:space="preserve"> особенности развития собственной личности, ее познавательной, эмоциональной и мотивационной сфер, ситуацию взаимодействия с другими людьми</w:t>
            </w:r>
            <w:r w:rsidRPr="0006218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6218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6218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6218A">
              <w:rPr>
                <w:rFonts w:ascii="Times New Roman" w:hAnsi="Times New Roman" w:cs="Times New Roman"/>
              </w:rPr>
              <w:t>навыками использования источников информации для решения проблемных ситуаций в области психологии личности, её развития</w:t>
            </w:r>
            <w:r w:rsidRPr="0006218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6218A" w14:paraId="0E90BED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B29D2" w14:textId="77777777" w:rsidR="00751095" w:rsidRPr="0006218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6218A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06218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6218A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01ABC" w14:textId="77777777" w:rsidR="00751095" w:rsidRPr="0006218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6218A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E4FAE" w14:textId="77777777" w:rsidR="00751095" w:rsidRPr="0006218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218A">
              <w:rPr>
                <w:rFonts w:ascii="Times New Roman" w:hAnsi="Times New Roman" w:cs="Times New Roman"/>
              </w:rPr>
              <w:t xml:space="preserve">Знать: </w:t>
            </w:r>
            <w:r w:rsidR="00316402" w:rsidRPr="0006218A">
              <w:rPr>
                <w:rFonts w:ascii="Times New Roman" w:hAnsi="Times New Roman" w:cs="Times New Roman"/>
              </w:rPr>
              <w:t>понятия общения, взаимодействия,  психологические закономерности общения и взаимодействия,  вербальная и невербальная коммуникация, психологические барьеры общения, лидерство,  групповая динамика</w:t>
            </w:r>
            <w:r w:rsidRPr="0006218A">
              <w:rPr>
                <w:rFonts w:ascii="Times New Roman" w:hAnsi="Times New Roman" w:cs="Times New Roman"/>
              </w:rPr>
              <w:t xml:space="preserve"> </w:t>
            </w:r>
          </w:p>
          <w:p w14:paraId="73736E38" w14:textId="77777777" w:rsidR="00751095" w:rsidRPr="0006218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218A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06218A">
              <w:rPr>
                <w:rFonts w:ascii="Times New Roman" w:hAnsi="Times New Roman" w:cs="Times New Roman"/>
              </w:rPr>
              <w:t>анализировать  и критически оценивать</w:t>
            </w:r>
            <w:proofErr w:type="gramEnd"/>
            <w:r w:rsidR="00FD518F" w:rsidRPr="0006218A">
              <w:rPr>
                <w:rFonts w:ascii="Times New Roman" w:hAnsi="Times New Roman" w:cs="Times New Roman"/>
              </w:rPr>
              <w:t xml:space="preserve"> психологические особенности процессов межличностного  общения и группового и взаимодействия</w:t>
            </w:r>
            <w:r w:rsidRPr="0006218A">
              <w:rPr>
                <w:rFonts w:ascii="Times New Roman" w:hAnsi="Times New Roman" w:cs="Times New Roman"/>
              </w:rPr>
              <w:t xml:space="preserve">. </w:t>
            </w:r>
          </w:p>
          <w:p w14:paraId="2E585A66" w14:textId="77777777" w:rsidR="00751095" w:rsidRPr="0006218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6218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6218A">
              <w:rPr>
                <w:rFonts w:ascii="Times New Roman" w:hAnsi="Times New Roman" w:cs="Times New Roman"/>
              </w:rPr>
              <w:t>навыками использования источников  информации для решения проблемных ситуаций в области психологии межличностного  общения и группового и взаимодействия</w:t>
            </w:r>
            <w:r w:rsidRPr="0006218A">
              <w:rPr>
                <w:rFonts w:ascii="Times New Roman" w:hAnsi="Times New Roman" w:cs="Times New Roman"/>
              </w:rPr>
              <w:t>.</w:t>
            </w:r>
          </w:p>
        </w:tc>
      </w:tr>
    </w:tbl>
    <w:p w14:paraId="55B6C97F" w14:textId="77777777" w:rsidR="0006218A" w:rsidRPr="00025655" w:rsidRDefault="0006218A" w:rsidP="0006218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5CFD01" w14:textId="77777777" w:rsidR="0006218A" w:rsidRPr="005B37A7" w:rsidRDefault="0006218A" w:rsidP="0006218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50693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06218A" w:rsidRPr="005B37A7" w14:paraId="6A5A38F1" w14:textId="77777777" w:rsidTr="00CE39C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62F078" w14:textId="77777777" w:rsidR="0006218A" w:rsidRPr="005B37A7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01504" w14:textId="77777777" w:rsidR="0006218A" w:rsidRPr="005B37A7" w:rsidRDefault="0006218A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E232A19" w14:textId="77777777" w:rsidR="0006218A" w:rsidRPr="005B37A7" w:rsidRDefault="0006218A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612CD49" w14:textId="77777777" w:rsidR="0006218A" w:rsidRPr="005B37A7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6218A" w:rsidRPr="005B37A7" w14:paraId="5FE606C2" w14:textId="77777777" w:rsidTr="00CE39C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2476412" w14:textId="77777777" w:rsidR="0006218A" w:rsidRPr="005B37A7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7D6DD4F" w14:textId="77777777" w:rsidR="0006218A" w:rsidRPr="005B37A7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F4E036" w14:textId="77777777" w:rsidR="0006218A" w:rsidRPr="005B37A7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54A6084" w14:textId="77777777" w:rsidR="0006218A" w:rsidRPr="005B37A7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1658D2E" w14:textId="77777777" w:rsidR="0006218A" w:rsidRPr="005B37A7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6218A" w:rsidRPr="005B37A7" w14:paraId="10201E5E" w14:textId="77777777" w:rsidTr="00CE39C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69E33A5" w14:textId="77777777" w:rsidR="0006218A" w:rsidRPr="005B37A7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E2FFB63" w14:textId="77777777" w:rsidR="0006218A" w:rsidRPr="005B37A7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1CBD285" w14:textId="77777777" w:rsidR="0006218A" w:rsidRPr="005B37A7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357EBB8" w14:textId="77777777" w:rsidR="0006218A" w:rsidRPr="005B37A7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EFABC8B" w14:textId="77777777" w:rsidR="0006218A" w:rsidRPr="005B37A7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420245E" w14:textId="77777777" w:rsidR="0006218A" w:rsidRPr="005B37A7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6218A" w:rsidRPr="005B37A7" w14:paraId="41EE3040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39A523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психологии как науки и ее роль в формировании способности к саморазвитию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80F0E7" w14:textId="77777777" w:rsidR="0006218A" w:rsidRPr="00352B6F" w:rsidRDefault="0006218A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психологии как науки и ее роль в формировании способности к саморазвитию личности.</w:t>
            </w:r>
            <w:r w:rsidRPr="00352B6F">
              <w:rPr>
                <w:lang w:bidi="ru-RU"/>
              </w:rPr>
              <w:br/>
              <w:t xml:space="preserve">Объект и предмет психологии как науки, основные принципы и методы психологии. Структура </w:t>
            </w:r>
            <w:proofErr w:type="gramStart"/>
            <w:r w:rsidRPr="00352B6F">
              <w:rPr>
                <w:lang w:bidi="ru-RU"/>
              </w:rPr>
              <w:t>современной</w:t>
            </w:r>
            <w:proofErr w:type="gramEnd"/>
            <w:r w:rsidRPr="00352B6F">
              <w:rPr>
                <w:lang w:bidi="ru-RU"/>
              </w:rPr>
              <w:t xml:space="preserve"> психологии. Этапы и особенности развития психологической науки. Подходы к исследованию психологии личности в психоанализе, бихевиоризме, когнитивной и гуманистической психологии. Место психологии в системе научного познания.</w:t>
            </w:r>
            <w:r w:rsidRPr="00352B6F">
              <w:rPr>
                <w:lang w:bidi="ru-RU"/>
              </w:rPr>
              <w:br/>
              <w:t>Понятие метода научного исследования в психологии. Классификация методов исследования в психологии. Естественный и лабораторный эксперимент в практике психологического исследования. Метод наблюдения, его преимущества и ограничения. Психодиагностическое тестирование и его виды. Социометрический метод.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A6A8CE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A6CD58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2048AA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90753A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06218A" w:rsidRPr="005B37A7" w14:paraId="3256AA3A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BDDC97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Сознание как высший уровень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саморегуляции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C488CA" w14:textId="77777777" w:rsidR="0006218A" w:rsidRPr="00352B6F" w:rsidRDefault="0006218A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психики человека, ее свойства и функции. Сознание как форма отражения человеком действительности. Психологическая характеристика сознания человека. Самосознание, самооценка, </w:t>
            </w:r>
            <w:proofErr w:type="spellStart"/>
            <w:r w:rsidRPr="00352B6F">
              <w:rPr>
                <w:lang w:bidi="ru-RU"/>
              </w:rPr>
              <w:t>самопринятие</w:t>
            </w:r>
            <w:proofErr w:type="spellEnd"/>
            <w:r w:rsidRPr="00352B6F">
              <w:rPr>
                <w:lang w:bidi="ru-RU"/>
              </w:rPr>
              <w:t>. Значение и смысл как составляющие сознания.</w:t>
            </w:r>
            <w:r w:rsidRPr="00352B6F">
              <w:rPr>
                <w:lang w:bidi="ru-RU"/>
              </w:rPr>
              <w:br/>
              <w:t xml:space="preserve">Сознание и бессознательное. Понятие </w:t>
            </w:r>
            <w:proofErr w:type="gramStart"/>
            <w:r w:rsidRPr="00352B6F">
              <w:rPr>
                <w:lang w:bidi="ru-RU"/>
              </w:rPr>
              <w:t>бессознательного</w:t>
            </w:r>
            <w:proofErr w:type="gramEnd"/>
            <w:r w:rsidRPr="00352B6F">
              <w:rPr>
                <w:lang w:bidi="ru-RU"/>
              </w:rPr>
              <w:t xml:space="preserve">. Проявления бессознательного начала в психических </w:t>
            </w:r>
            <w:proofErr w:type="gramStart"/>
            <w:r w:rsidRPr="00352B6F">
              <w:rPr>
                <w:lang w:bidi="ru-RU"/>
              </w:rPr>
              <w:t>процессах</w:t>
            </w:r>
            <w:proofErr w:type="gramEnd"/>
            <w:r w:rsidRPr="00352B6F">
              <w:rPr>
                <w:lang w:bidi="ru-RU"/>
              </w:rPr>
              <w:t xml:space="preserve">, свойствах и состояниях человека. </w:t>
            </w:r>
            <w:proofErr w:type="gramStart"/>
            <w:r w:rsidRPr="00352B6F">
              <w:rPr>
                <w:lang w:bidi="ru-RU"/>
              </w:rPr>
              <w:t>Бессознательное</w:t>
            </w:r>
            <w:proofErr w:type="gramEnd"/>
            <w:r w:rsidRPr="00352B6F">
              <w:rPr>
                <w:lang w:bidi="ru-RU"/>
              </w:rPr>
              <w:t xml:space="preserve"> в личности человека. Виды бессознательных психических явлений. Соотношение между сознательной и бессознательной регуляцией поведения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C0717F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CECCE3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96D956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1C8CEA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6218A" w:rsidRPr="005B37A7" w14:paraId="6E876B94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CD35E8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Психология личности и развитие личностного потенциала.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99E004" w14:textId="77777777" w:rsidR="0006218A" w:rsidRPr="00352B6F" w:rsidRDefault="0006218A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Проблема личности в психологии. Индивид, личность, индивидуальность. Индивидные свойства личности. Самосознание личности и формирование </w:t>
            </w:r>
            <w:proofErr w:type="gramStart"/>
            <w:r w:rsidRPr="00352B6F">
              <w:rPr>
                <w:lang w:bidi="ru-RU"/>
              </w:rPr>
              <w:t>Я-концепции</w:t>
            </w:r>
            <w:proofErr w:type="gramEnd"/>
            <w:r w:rsidRPr="00352B6F">
              <w:rPr>
                <w:lang w:bidi="ru-RU"/>
              </w:rPr>
              <w:t xml:space="preserve">. Составляющие </w:t>
            </w:r>
            <w:proofErr w:type="gramStart"/>
            <w:r w:rsidRPr="00352B6F">
              <w:rPr>
                <w:lang w:bidi="ru-RU"/>
              </w:rPr>
              <w:t>Я-концепции</w:t>
            </w:r>
            <w:proofErr w:type="gramEnd"/>
            <w:r w:rsidRPr="00352B6F">
              <w:rPr>
                <w:lang w:bidi="ru-RU"/>
              </w:rPr>
              <w:t xml:space="preserve">: когнитивная составляющая (образ «Я»), оценочная составляющая, поведенческая составляющая. Механизмы </w:t>
            </w:r>
            <w:proofErr w:type="gramStart"/>
            <w:r w:rsidRPr="00352B6F">
              <w:rPr>
                <w:lang w:bidi="ru-RU"/>
              </w:rPr>
              <w:t>психологической</w:t>
            </w:r>
            <w:proofErr w:type="gramEnd"/>
            <w:r w:rsidRPr="00352B6F">
              <w:rPr>
                <w:lang w:bidi="ru-RU"/>
              </w:rPr>
              <w:t xml:space="preserve"> защиты «Я». Индивидуальность и ее проявления. Кризисы в </w:t>
            </w:r>
            <w:proofErr w:type="gramStart"/>
            <w:r w:rsidRPr="00352B6F">
              <w:rPr>
                <w:lang w:bidi="ru-RU"/>
              </w:rPr>
              <w:t>развитии</w:t>
            </w:r>
            <w:proofErr w:type="gramEnd"/>
            <w:r w:rsidRPr="00352B6F">
              <w:rPr>
                <w:lang w:bidi="ru-RU"/>
              </w:rPr>
              <w:t xml:space="preserve"> личности. Личностный рост: понятие, проблемы.</w:t>
            </w:r>
            <w:r w:rsidRPr="00352B6F">
              <w:rPr>
                <w:lang w:bidi="ru-RU"/>
              </w:rPr>
              <w:br/>
              <w:t>Общие и специальные способности личности. Задатки и способности. Развитие способностей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33F862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CC95E6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9F91A3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A30870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06218A" w:rsidRPr="005B37A7" w14:paraId="516A7D25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370420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подходы к типологии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A6271A" w14:textId="77777777" w:rsidR="0006218A" w:rsidRPr="00352B6F" w:rsidRDefault="0006218A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Типологический подход к изучению личности. </w:t>
            </w:r>
            <w:proofErr w:type="gramStart"/>
            <w:r w:rsidRPr="00352B6F">
              <w:rPr>
                <w:lang w:bidi="ru-RU"/>
              </w:rPr>
              <w:t>Гуморальная</w:t>
            </w:r>
            <w:proofErr w:type="gramEnd"/>
            <w:r w:rsidRPr="00352B6F">
              <w:rPr>
                <w:lang w:bidi="ru-RU"/>
              </w:rPr>
              <w:t>, конституциональная и физиологическая теории темперамента. Характеристики четырех типов темперамента. Типология К.Г. Юнга. Научное понятие об интроверсии и экстраверсии. Типы личности по ведущему каналу восприятия информации (визуальный, аудиальный, кинестетический).</w:t>
            </w:r>
            <w:r w:rsidRPr="00352B6F">
              <w:rPr>
                <w:lang w:bidi="ru-RU"/>
              </w:rPr>
              <w:br/>
              <w:t xml:space="preserve">Понятие характера. Понятия акцентуированного и патологического характера. Типы акцентуаций характера (по К. </w:t>
            </w:r>
            <w:proofErr w:type="spellStart"/>
            <w:r w:rsidRPr="00352B6F">
              <w:rPr>
                <w:lang w:bidi="ru-RU"/>
              </w:rPr>
              <w:t>Леонгарду</w:t>
            </w:r>
            <w:proofErr w:type="spellEnd"/>
            <w:r w:rsidRPr="00352B6F">
              <w:rPr>
                <w:lang w:bidi="ru-RU"/>
              </w:rPr>
              <w:t xml:space="preserve">). Характер и отношения личности. Роль самовоспитания в </w:t>
            </w:r>
            <w:proofErr w:type="gramStart"/>
            <w:r w:rsidRPr="00352B6F">
              <w:rPr>
                <w:lang w:bidi="ru-RU"/>
              </w:rPr>
              <w:t>формировании</w:t>
            </w:r>
            <w:proofErr w:type="gramEnd"/>
            <w:r w:rsidRPr="00352B6F">
              <w:rPr>
                <w:lang w:bidi="ru-RU"/>
              </w:rPr>
              <w:t xml:space="preserve"> характера.</w:t>
            </w:r>
            <w:r w:rsidRPr="00352B6F">
              <w:rPr>
                <w:lang w:bidi="ru-RU"/>
              </w:rPr>
              <w:br/>
              <w:t>Преимущества и ограничения типологии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36E45E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E3AE68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A6B7D4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E71703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06218A" w:rsidRPr="005B37A7" w14:paraId="0C214CCE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4FD0F9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Познавательная сфера личности: приёмы развития познавательных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10ED2B" w14:textId="77777777" w:rsidR="0006218A" w:rsidRPr="00352B6F" w:rsidRDefault="0006218A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Ощущение и восприятие. Ощущения и их анатомо-физиологические механизмы. Виды и свойства ощущений. Свойства и виды восприятия. Феномены и  закономерности восприятия, иллюзии восприятия. Виды и свойства внимания. Основные </w:t>
            </w:r>
            <w:proofErr w:type="spellStart"/>
            <w:r w:rsidRPr="00352B6F">
              <w:rPr>
                <w:lang w:bidi="ru-RU"/>
              </w:rPr>
              <w:t>мнемические</w:t>
            </w:r>
            <w:proofErr w:type="spellEnd"/>
            <w:r w:rsidRPr="00352B6F">
              <w:rPr>
                <w:lang w:bidi="ru-RU"/>
              </w:rPr>
              <w:t xml:space="preserve"> процессы и виды памяти. Законы памяти. Приемы развития памяти. Мышление и речь. Виды и формы мышления. Основные мыслительные операции (анализ, синтез, сравнение, абстрагирование, обобщение, конкретизация). Основные логические формы мышления. Речемыслительная деятельность. Воображение, его функции и виды. Интеллект и творчество. Основы развития творческого мышления.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678F77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F7CA61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1BD8B6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558022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06218A" w:rsidRPr="005B37A7" w14:paraId="4CDD99CC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8C3401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Эмоции и чувства личности.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Саморегуляция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эмоциональной сферы.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B3FAE8" w14:textId="77777777" w:rsidR="0006218A" w:rsidRPr="00352B6F" w:rsidRDefault="0006218A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эмоций и чувств. Физиологические механизмы эмоций. Субъективные переживания и экспрессивное поведение. Функции и виды эмоций. Качественные характеристики эмоций. Классификация эмоций. Теории эмоций. Теории Джеймса-</w:t>
            </w:r>
            <w:proofErr w:type="spellStart"/>
            <w:r w:rsidRPr="00352B6F">
              <w:rPr>
                <w:lang w:bidi="ru-RU"/>
              </w:rPr>
              <w:t>Ланге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Кеннона</w:t>
            </w:r>
            <w:proofErr w:type="spellEnd"/>
            <w:r w:rsidRPr="00352B6F">
              <w:rPr>
                <w:lang w:bidi="ru-RU"/>
              </w:rPr>
              <w:t>-Барда, С. Шехтера. Информационная теория эмоций П.В. Симонова.</w:t>
            </w:r>
            <w:r w:rsidRPr="00352B6F">
              <w:rPr>
                <w:lang w:bidi="ru-RU"/>
              </w:rPr>
              <w:br/>
              <w:t xml:space="preserve">Понятие стресса, его стадии (Г. </w:t>
            </w:r>
            <w:proofErr w:type="spellStart"/>
            <w:r w:rsidRPr="00352B6F">
              <w:rPr>
                <w:lang w:bidi="ru-RU"/>
              </w:rPr>
              <w:t>Селье</w:t>
            </w:r>
            <w:proofErr w:type="spellEnd"/>
            <w:r w:rsidRPr="00352B6F">
              <w:rPr>
                <w:lang w:bidi="ru-RU"/>
              </w:rPr>
              <w:t xml:space="preserve">). Управление стрессом. Приемы </w:t>
            </w:r>
            <w:proofErr w:type="spellStart"/>
            <w:r w:rsidRPr="00352B6F">
              <w:rPr>
                <w:lang w:bidi="ru-RU"/>
              </w:rPr>
              <w:t>саморегуляции</w:t>
            </w:r>
            <w:proofErr w:type="spellEnd"/>
            <w:r w:rsidRPr="00352B6F">
              <w:rPr>
                <w:lang w:bidi="ru-RU"/>
              </w:rPr>
              <w:t xml:space="preserve"> эмоциональной сферы. Тайм-менеджмент: понятие, принципы, приемы. Эмоциональный интеллект личности и его развитие.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AD6961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B07294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283E0F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E171F4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6218A" w:rsidRPr="005B37A7" w14:paraId="359A0E6F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620032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Мотивационно-волевая сфера и ее роль 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развитии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AE7D3F" w14:textId="77777777" w:rsidR="0006218A" w:rsidRPr="00352B6F" w:rsidRDefault="0006218A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Мотивационная сфера личности. Потребности, мотивы, мотивация. Понятие потребностей. Иерархия потребностей (А. </w:t>
            </w:r>
            <w:proofErr w:type="spellStart"/>
            <w:r w:rsidRPr="00352B6F">
              <w:rPr>
                <w:lang w:bidi="ru-RU"/>
              </w:rPr>
              <w:t>Маслоу</w:t>
            </w:r>
            <w:proofErr w:type="spellEnd"/>
            <w:r w:rsidRPr="00352B6F">
              <w:rPr>
                <w:lang w:bidi="ru-RU"/>
              </w:rPr>
              <w:t xml:space="preserve">). Понятие мотива и мотивации. Виды мотивов. Основные концепции мотивации. Психологический анализ мотивации поведения человека с позиции психоаналитической, </w:t>
            </w:r>
            <w:proofErr w:type="spellStart"/>
            <w:r w:rsidRPr="00352B6F">
              <w:rPr>
                <w:lang w:bidi="ru-RU"/>
              </w:rPr>
              <w:t>бихевиористической</w:t>
            </w:r>
            <w:proofErr w:type="spellEnd"/>
            <w:r w:rsidRPr="00352B6F">
              <w:rPr>
                <w:lang w:bidi="ru-RU"/>
              </w:rPr>
              <w:t xml:space="preserve"> и гуманистической концепций.</w:t>
            </w:r>
            <w:r w:rsidRPr="00352B6F">
              <w:rPr>
                <w:lang w:bidi="ru-RU"/>
              </w:rPr>
              <w:br/>
              <w:t xml:space="preserve">Направленность как ядро личности. Связь направленности личности </w:t>
            </w:r>
            <w:proofErr w:type="gramStart"/>
            <w:r w:rsidRPr="00352B6F">
              <w:rPr>
                <w:lang w:bidi="ru-RU"/>
              </w:rPr>
              <w:t>с</w:t>
            </w:r>
            <w:proofErr w:type="gramEnd"/>
            <w:r w:rsidRPr="00352B6F">
              <w:rPr>
                <w:lang w:bidi="ru-RU"/>
              </w:rPr>
              <w:t xml:space="preserve"> мотивационной сферой. Ценностные ориентации и направленность личности. Направленность на взаимодействие. Деловая направленность. Личная направленность.</w:t>
            </w:r>
            <w:r w:rsidRPr="00352B6F">
              <w:rPr>
                <w:lang w:bidi="ru-RU"/>
              </w:rPr>
              <w:br/>
              <w:t>Понятие воли, ее функции, структура волевого акта. Личностные волевые качества. Первичные и вторичные волевые качества. Безволие и его преодоление. Формирование мотивационно-волевой сферы личности как условие ее саморазвития.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078FC2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22F652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507065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F4ACE8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6218A" w:rsidRPr="005B37A7" w14:paraId="1D375A51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287D1B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Психология общения и его роль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развитии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546B46" w14:textId="77777777" w:rsidR="0006218A" w:rsidRPr="00352B6F" w:rsidRDefault="0006218A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Общение как условие формирования личности. Виды и функции общения. Структура общения. Общение как обмен информацией. Вербальная коммуникация. Психологические барьеры общения и способы их преодоления. Невербальная коммуникация. Общение как межличностное восприятие. Эффекты социальной перцепции. Общение как взаимодействие. Социально-психологические механизмы познания партнера по общению. Основы коммуникативной компетентности. Формирование умений и навыков эффективного 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A416A6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05BD51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3C8C31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DAFD61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6218A" w:rsidRPr="005B37A7" w14:paraId="4A36C5CE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90945D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Психология малых групп. Развитие лидерского потенциала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98A3CE" w14:textId="77777777" w:rsidR="0006218A" w:rsidRPr="00352B6F" w:rsidRDefault="0006218A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 виды малых групп. Классификация малых групп. Численность малых групп. Групповая динамика. Структура малой группы. Групповая сплоченность. Критерии сплоченности группы. Ценностно-ориентационное единство. Исследования групповой сплоченности. Лидерство. Стили лидерства. Развитие лидерского потенциала личности. Принятие решений в </w:t>
            </w:r>
            <w:proofErr w:type="gramStart"/>
            <w:r w:rsidRPr="00352B6F">
              <w:rPr>
                <w:lang w:bidi="ru-RU"/>
              </w:rPr>
              <w:t>управленческой</w:t>
            </w:r>
            <w:proofErr w:type="gramEnd"/>
            <w:r w:rsidRPr="00352B6F">
              <w:rPr>
                <w:lang w:bidi="ru-RU"/>
              </w:rPr>
              <w:t xml:space="preserve"> деятельности. Психологические основы организации работы в команде.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D0DE98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F82F02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3025A2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20A3C0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6218A" w:rsidRPr="005B37A7" w14:paraId="30943722" w14:textId="77777777" w:rsidTr="00CE39C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F4D7F" w14:textId="77777777" w:rsidR="0006218A" w:rsidRPr="00352B6F" w:rsidRDefault="0006218A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CDCED" w14:textId="77777777" w:rsidR="0006218A" w:rsidRPr="00352B6F" w:rsidRDefault="0006218A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06218A" w:rsidRPr="005B37A7" w14:paraId="62B8D9EA" w14:textId="77777777" w:rsidTr="00CE39C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3CE52" w14:textId="77777777" w:rsidR="0006218A" w:rsidRPr="00352B6F" w:rsidRDefault="0006218A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EF7C2" w14:textId="77777777" w:rsidR="0006218A" w:rsidRPr="00352B6F" w:rsidRDefault="0006218A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38A65" w14:textId="77777777" w:rsidR="0006218A" w:rsidRPr="00352B6F" w:rsidRDefault="0006218A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11205" w14:textId="77777777" w:rsidR="0006218A" w:rsidRPr="00352B6F" w:rsidRDefault="0006218A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D0EAC" w14:textId="77777777" w:rsidR="0006218A" w:rsidRPr="00352B6F" w:rsidRDefault="0006218A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688CC264" w14:textId="77777777" w:rsidR="0006218A" w:rsidRPr="005B37A7" w:rsidRDefault="0006218A" w:rsidP="0006218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B0A751A" w14:textId="77777777" w:rsidR="0006218A" w:rsidRPr="005B37A7" w:rsidRDefault="0006218A" w:rsidP="0006218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B3B7389" w14:textId="77777777" w:rsidR="0006218A" w:rsidRPr="005B37A7" w:rsidRDefault="0006218A" w:rsidP="0006218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2CC29CF" w14:textId="77777777" w:rsidR="0006218A" w:rsidRPr="007E6725" w:rsidRDefault="0006218A" w:rsidP="0006218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50693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3D6CB846" w14:textId="77777777" w:rsidR="0006218A" w:rsidRPr="007E6725" w:rsidRDefault="0006218A" w:rsidP="0006218A"/>
    <w:p w14:paraId="0EE6399D" w14:textId="77777777" w:rsidR="0006218A" w:rsidRPr="005F42A5" w:rsidRDefault="0006218A" w:rsidP="0006218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5069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6"/>
        <w:gridCol w:w="3901"/>
      </w:tblGrid>
      <w:tr w:rsidR="0006218A" w:rsidRPr="007E6725" w14:paraId="6E9C4BED" w14:textId="77777777" w:rsidTr="00CE39C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13CE9E4" w14:textId="77777777" w:rsidR="0006218A" w:rsidRPr="007E6725" w:rsidRDefault="0006218A" w:rsidP="00CE39C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E5AFF7" w14:textId="77777777" w:rsidR="0006218A" w:rsidRPr="007E6725" w:rsidRDefault="0006218A" w:rsidP="00CE39C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6218A" w:rsidRPr="007E6725" w14:paraId="0AC12B40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19C1F3" w14:textId="77777777" w:rsidR="0006218A" w:rsidRPr="007E6725" w:rsidRDefault="0006218A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взаимодействие в образовательном пространстве : [коллективная монография] / [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И.Н.Пашковской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социологии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32750C" w14:textId="77777777" w:rsidR="0006218A" w:rsidRPr="007E6725" w:rsidRDefault="00896B2E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6218A" w:rsidRPr="0002565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06218A">
                <w:rPr>
                  <w:color w:val="00008B"/>
                  <w:u w:val="single"/>
                </w:rPr>
                <w:t>81%D1%82%D0%B2%D0%B8%D0%B5.pdf</w:t>
              </w:r>
            </w:hyperlink>
          </w:p>
        </w:tc>
      </w:tr>
      <w:tr w:rsidR="0006218A" w:rsidRPr="007E6725" w14:paraId="57B4C28B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A4DA38" w14:textId="77777777" w:rsidR="0006218A" w:rsidRPr="007E6725" w:rsidRDefault="0006218A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Пашковская, Ирина Николаевна. Психология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социологии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545103" w14:textId="77777777" w:rsidR="0006218A" w:rsidRPr="007E6725" w:rsidRDefault="00896B2E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6218A" w:rsidRPr="0002565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06218A">
                <w:rPr>
                  <w:color w:val="00008B"/>
                  <w:u w:val="single"/>
                </w:rPr>
                <w:t xml:space="preserve">B%D0%BE%D0%B3%D0%B8%D1%8F.pdf </w:t>
              </w:r>
            </w:hyperlink>
          </w:p>
        </w:tc>
      </w:tr>
      <w:tr w:rsidR="0006218A" w:rsidRPr="007E6725" w14:paraId="2068D492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984243" w14:textId="77777777" w:rsidR="0006218A" w:rsidRPr="007E6725" w:rsidRDefault="0006218A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Пашковская, Ирина Николаевна. Психология : практикум /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Ю.М.Якимов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32D02C" w14:textId="77777777" w:rsidR="0006218A" w:rsidRPr="007E6725" w:rsidRDefault="00896B2E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06218A" w:rsidRPr="0002565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06218A">
                <w:rPr>
                  <w:color w:val="00008B"/>
                  <w:u w:val="single"/>
                </w:rPr>
                <w:t xml:space="preserve">0%B8%D0%BA%D1%83%D0%BC_16.pdf </w:t>
              </w:r>
            </w:hyperlink>
          </w:p>
        </w:tc>
      </w:tr>
      <w:tr w:rsidR="0006218A" w:rsidRPr="007E6725" w14:paraId="1E82E254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AF9B6F" w14:textId="77777777" w:rsidR="0006218A" w:rsidRPr="007E6725" w:rsidRDefault="0006218A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Пашковская, Ирина Николаевна. Психологический практикум : учебное пособие /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Ю.М.Якимов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едагогики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EAEC95" w14:textId="77777777" w:rsidR="0006218A" w:rsidRPr="007E6725" w:rsidRDefault="00896B2E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E25EF5">
              <w:rPr>
                <w:lang w:val="en-US"/>
              </w:rPr>
              <w:instrText xml:space="preserve"> HYPERLINK "http://opac.unecon.ru/elibrary/2015/ucheb/%D0%9F%D1%81%D0%B8%D1%85%D0%BE%D0%BB%D0%BE%D0%B3%D0%B8%D1%87%D0%B5%D1%81%D0%BA%D0%B8%D0%B9%20%D0%BF%D1%80%D0%B0%D0%BA%D1%82%D0%B8%D0%BA%D1%83%D0%BC_%D0%9F%D0%B0%D1%88%D0%BA%D0%BE%D0%B2%D1%81%D0</w:instrText>
            </w:r>
            <w:r w:rsidRPr="00E25EF5">
              <w:rPr>
                <w:lang w:val="en-US"/>
              </w:rPr>
              <w:instrText xml:space="preserve">%BA%D0%B0%D1%8F.pdf" </w:instrText>
            </w:r>
            <w:r>
              <w:fldChar w:fldCharType="separate"/>
            </w:r>
            <w:r w:rsidR="0006218A" w:rsidRPr="00025655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06218A">
              <w:rPr>
                <w:color w:val="00008B"/>
                <w:u w:val="single"/>
              </w:rPr>
              <w:t>B2%D1%81%D0%BA%D0%B0%D1%8F.pdf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06218A" w:rsidRPr="00E25EF5" w14:paraId="5C8598C3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316DF6" w14:textId="77777777" w:rsidR="0006218A" w:rsidRPr="007E6725" w:rsidRDefault="0006218A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Майерс, Д. Социальная психология. 7-е изд. / Д. Майерс. </w:t>
            </w:r>
            <w:r w:rsidRPr="00E25EF5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proofErr w:type="gramStart"/>
            <w:r w:rsidRPr="00E25EF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25EF5">
              <w:rPr>
                <w:rFonts w:ascii="Times New Roman" w:hAnsi="Times New Roman" w:cs="Times New Roman"/>
                <w:sz w:val="24"/>
                <w:szCs w:val="24"/>
              </w:rPr>
              <w:t xml:space="preserve"> Питер,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5427BE" w14:textId="77777777" w:rsidR="0006218A" w:rsidRPr="007E6725" w:rsidRDefault="00896B2E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E25EF5">
              <w:rPr>
                <w:lang w:val="en-US"/>
              </w:rPr>
              <w:instrText xml:space="preserve"> HYPERLINK "https://ibooks.ru/bookshelf/21925/reading" </w:instrText>
            </w:r>
            <w:r>
              <w:fldChar w:fldCharType="separate"/>
            </w:r>
            <w:r w:rsidR="0006218A" w:rsidRPr="00025655">
              <w:rPr>
                <w:color w:val="00008B"/>
                <w:u w:val="single"/>
                <w:lang w:val="en-US"/>
              </w:rPr>
              <w:t>https://ibooks.ru/bookshelf/21925/reading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06218A" w:rsidRPr="00E25EF5" w14:paraId="2848D1B6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424A88" w14:textId="77777777" w:rsidR="0006218A" w:rsidRPr="00025655" w:rsidRDefault="0006218A" w:rsidP="00CE39CD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Айсмонтас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, Б. Б.  Общая психология: схемы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Б. Б.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Айсмонтас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2024. — 290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978-5-534-15134-3. — Текст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/544456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320724" w14:textId="77777777" w:rsidR="0006218A" w:rsidRPr="007E6725" w:rsidRDefault="00896B2E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E25EF5">
              <w:rPr>
                <w:lang w:val="en-US"/>
              </w:rPr>
              <w:instrText xml:space="preserve"> HYPERLINK "https://urait.ru/viewer/obschaya-psihologiya-shemy-544456" \l "page/1" </w:instrText>
            </w:r>
            <w:r>
              <w:fldChar w:fldCharType="separate"/>
            </w:r>
            <w:r w:rsidR="0006218A" w:rsidRPr="00025655">
              <w:rPr>
                <w:color w:val="00008B"/>
                <w:u w:val="single"/>
                <w:lang w:val="en-US"/>
              </w:rPr>
              <w:t>https://urait.ru/viewer/obscha ... sihologiya-shemy-544456#page/1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</w:tbl>
    <w:p w14:paraId="0CA20099" w14:textId="77777777" w:rsidR="0006218A" w:rsidRPr="00025655" w:rsidRDefault="0006218A" w:rsidP="0006218A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DFD9A04" w14:textId="77777777" w:rsidR="0006218A" w:rsidRPr="005F42A5" w:rsidRDefault="0006218A" w:rsidP="0006218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5069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450A5A47" w14:textId="77777777" w:rsidR="0006218A" w:rsidRPr="007E6725" w:rsidRDefault="0006218A" w:rsidP="0006218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6218A" w:rsidRPr="007E6725" w14:paraId="6F4CA5D5" w14:textId="77777777" w:rsidTr="00CE39CD">
        <w:tc>
          <w:tcPr>
            <w:tcW w:w="9345" w:type="dxa"/>
          </w:tcPr>
          <w:p w14:paraId="393632EE" w14:textId="77777777" w:rsidR="0006218A" w:rsidRPr="007E6725" w:rsidRDefault="0006218A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6218A" w:rsidRPr="007E6725" w14:paraId="351682C3" w14:textId="77777777" w:rsidTr="00CE39CD">
        <w:tc>
          <w:tcPr>
            <w:tcW w:w="9345" w:type="dxa"/>
          </w:tcPr>
          <w:p w14:paraId="6A82C042" w14:textId="77777777" w:rsidR="0006218A" w:rsidRPr="007E6725" w:rsidRDefault="0006218A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6218A" w:rsidRPr="007E6725" w14:paraId="0176EFC2" w14:textId="77777777" w:rsidTr="00CE39CD">
        <w:tc>
          <w:tcPr>
            <w:tcW w:w="9345" w:type="dxa"/>
          </w:tcPr>
          <w:p w14:paraId="3BA34410" w14:textId="77777777" w:rsidR="0006218A" w:rsidRPr="007E6725" w:rsidRDefault="0006218A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6218A" w:rsidRPr="007E6725" w14:paraId="7467A3AE" w14:textId="77777777" w:rsidTr="00CE39CD">
        <w:tc>
          <w:tcPr>
            <w:tcW w:w="9345" w:type="dxa"/>
          </w:tcPr>
          <w:p w14:paraId="4AD8A610" w14:textId="77777777" w:rsidR="0006218A" w:rsidRPr="007E6725" w:rsidRDefault="0006218A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6218A" w:rsidRPr="007E6725" w14:paraId="47E57823" w14:textId="77777777" w:rsidTr="00CE39CD">
        <w:tc>
          <w:tcPr>
            <w:tcW w:w="9345" w:type="dxa"/>
          </w:tcPr>
          <w:p w14:paraId="46FF36C8" w14:textId="77777777" w:rsidR="0006218A" w:rsidRPr="007E6725" w:rsidRDefault="0006218A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93EBC9E" w14:textId="77777777" w:rsidR="0006218A" w:rsidRPr="007E6725" w:rsidRDefault="0006218A" w:rsidP="0006218A">
      <w:pPr>
        <w:rPr>
          <w:rFonts w:ascii="Times New Roman" w:hAnsi="Times New Roman" w:cs="Times New Roman"/>
          <w:b/>
          <w:sz w:val="28"/>
          <w:szCs w:val="28"/>
        </w:rPr>
      </w:pPr>
    </w:p>
    <w:p w14:paraId="06D6D471" w14:textId="77777777" w:rsidR="0006218A" w:rsidRPr="005F42A5" w:rsidRDefault="0006218A" w:rsidP="0006218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5069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6218A" w:rsidRPr="007E6725" w14:paraId="7973071C" w14:textId="77777777" w:rsidTr="00CE39C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AA09AC2" w14:textId="77777777" w:rsidR="0006218A" w:rsidRPr="007E6725" w:rsidRDefault="0006218A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5E0F04" w14:textId="77777777" w:rsidR="0006218A" w:rsidRPr="007E6725" w:rsidRDefault="0006218A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6218A" w:rsidRPr="007E6725" w14:paraId="6001D5A3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E4A459" w14:textId="77777777" w:rsidR="0006218A" w:rsidRPr="007E6725" w:rsidRDefault="0006218A" w:rsidP="00CE39C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81C8D0" w14:textId="77777777" w:rsidR="0006218A" w:rsidRPr="007E6725" w:rsidRDefault="0006218A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6218A" w:rsidRPr="007E6725" w14:paraId="30A75380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6DB4A4" w14:textId="77777777" w:rsidR="0006218A" w:rsidRPr="007E6725" w:rsidRDefault="0006218A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B7DD08" w14:textId="77777777" w:rsidR="0006218A" w:rsidRPr="007E6725" w:rsidRDefault="0006218A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6218A" w:rsidRPr="007E6725" w14:paraId="41EABA3F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3B15F1" w14:textId="77777777" w:rsidR="0006218A" w:rsidRPr="007E6725" w:rsidRDefault="0006218A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C57A1E" w14:textId="77777777" w:rsidR="0006218A" w:rsidRPr="007E6725" w:rsidRDefault="0006218A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6218A" w:rsidRPr="007E6725" w14:paraId="35A21344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F7EB8F" w14:textId="77777777" w:rsidR="0006218A" w:rsidRPr="007E6725" w:rsidRDefault="0006218A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14C3A3" w14:textId="77777777" w:rsidR="0006218A" w:rsidRPr="007E6725" w:rsidRDefault="0006218A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6218A" w:rsidRPr="007E6725" w14:paraId="020D54FF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C9E362" w14:textId="77777777" w:rsidR="0006218A" w:rsidRPr="007E6725" w:rsidRDefault="0006218A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24EB9C" w14:textId="77777777" w:rsidR="0006218A" w:rsidRPr="007E6725" w:rsidRDefault="0006218A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C6FA4AD" w14:textId="77777777" w:rsidR="0006218A" w:rsidRPr="007E6725" w:rsidRDefault="00896B2E" w:rsidP="00CE39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06218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6218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6218A" w:rsidRPr="007E6725" w14:paraId="666AB0A3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826D70" w14:textId="77777777" w:rsidR="0006218A" w:rsidRPr="007E6725" w:rsidRDefault="0006218A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AD4160" w14:textId="77777777" w:rsidR="0006218A" w:rsidRPr="007E6725" w:rsidRDefault="0006218A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3B1C8A1" w14:textId="77777777" w:rsidR="0006218A" w:rsidRPr="007E6725" w:rsidRDefault="0006218A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6218A" w:rsidRPr="007E6725" w14:paraId="563FDDF8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07497D" w14:textId="77777777" w:rsidR="0006218A" w:rsidRPr="007E6725" w:rsidRDefault="0006218A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9B05F3" w14:textId="77777777" w:rsidR="0006218A" w:rsidRPr="007E6725" w:rsidRDefault="0006218A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6218A" w:rsidRPr="007E6725" w14:paraId="2F8EB7E2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3350C1" w14:textId="77777777" w:rsidR="0006218A" w:rsidRPr="007E6725" w:rsidRDefault="0006218A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ADE35E" w14:textId="77777777" w:rsidR="0006218A" w:rsidRPr="007E6725" w:rsidRDefault="0006218A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BF84C29" w14:textId="77777777" w:rsidR="0006218A" w:rsidRPr="007E6725" w:rsidRDefault="0006218A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6218A" w:rsidRPr="007E6725" w14:paraId="08C30027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311DAA" w14:textId="77777777" w:rsidR="0006218A" w:rsidRPr="007E6725" w:rsidRDefault="0006218A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4BBDF4" w14:textId="77777777" w:rsidR="0006218A" w:rsidRPr="007E6725" w:rsidRDefault="0006218A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6218A" w:rsidRPr="007E6725" w14:paraId="68ACE0B0" w14:textId="77777777" w:rsidTr="00CE39C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E988B9" w14:textId="77777777" w:rsidR="0006218A" w:rsidRPr="007E6725" w:rsidRDefault="0006218A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EEFA9" w14:textId="77777777" w:rsidR="0006218A" w:rsidRPr="007E6725" w:rsidRDefault="0006218A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6218A" w:rsidRPr="007E6725" w14:paraId="1EB13769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34A5EA" w14:textId="77777777" w:rsidR="0006218A" w:rsidRPr="007E6725" w:rsidRDefault="0006218A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CDE404" w14:textId="77777777" w:rsidR="0006218A" w:rsidRPr="007E6725" w:rsidRDefault="0006218A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6218A" w:rsidRPr="007E6725" w14:paraId="7AF4CD13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A77557" w14:textId="77777777" w:rsidR="0006218A" w:rsidRPr="007E6725" w:rsidRDefault="0006218A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4D34F1" w14:textId="77777777" w:rsidR="0006218A" w:rsidRPr="007E6725" w:rsidRDefault="0006218A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C6C55B4" w14:textId="77777777" w:rsidR="0006218A" w:rsidRPr="007E6725" w:rsidRDefault="0006218A" w:rsidP="0006218A">
      <w:pPr>
        <w:rPr>
          <w:rFonts w:ascii="Times New Roman" w:hAnsi="Times New Roman" w:cs="Times New Roman"/>
          <w:b/>
          <w:sz w:val="28"/>
          <w:szCs w:val="28"/>
        </w:rPr>
      </w:pPr>
    </w:p>
    <w:p w14:paraId="0320A15A" w14:textId="77777777" w:rsidR="0006218A" w:rsidRPr="007E6725" w:rsidRDefault="0006218A" w:rsidP="0006218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DAADB3" w14:textId="77777777" w:rsidR="0006218A" w:rsidRPr="007E6725" w:rsidRDefault="0006218A" w:rsidP="0006218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5069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014661C2" w14:textId="77777777" w:rsidR="0006218A" w:rsidRPr="007E6725" w:rsidRDefault="0006218A" w:rsidP="0006218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420FCAA" w14:textId="77777777" w:rsidR="0006218A" w:rsidRPr="007E6725" w:rsidRDefault="0006218A" w:rsidP="0006218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089A72E" w14:textId="77777777" w:rsidR="0006218A" w:rsidRPr="007E6725" w:rsidRDefault="0006218A" w:rsidP="0006218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BDF4F23" w14:textId="77777777" w:rsidR="0006218A" w:rsidRPr="007E6725" w:rsidRDefault="0006218A" w:rsidP="0006218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6218A" w:rsidRPr="00025655" w14:paraId="5E5C4007" w14:textId="77777777" w:rsidTr="00CE39CD">
        <w:tc>
          <w:tcPr>
            <w:tcW w:w="7797" w:type="dxa"/>
            <w:shd w:val="clear" w:color="auto" w:fill="auto"/>
          </w:tcPr>
          <w:p w14:paraId="00EBD57D" w14:textId="77777777" w:rsidR="0006218A" w:rsidRPr="00025655" w:rsidRDefault="0006218A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2565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269C29F" w14:textId="77777777" w:rsidR="0006218A" w:rsidRPr="00025655" w:rsidRDefault="0006218A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2565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6218A" w:rsidRPr="00025655" w14:paraId="241BBCFC" w14:textId="77777777" w:rsidTr="00CE39CD">
        <w:tc>
          <w:tcPr>
            <w:tcW w:w="7797" w:type="dxa"/>
            <w:shd w:val="clear" w:color="auto" w:fill="auto"/>
          </w:tcPr>
          <w:p w14:paraId="141131ED" w14:textId="77777777" w:rsidR="0006218A" w:rsidRPr="00025655" w:rsidRDefault="0006218A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025655">
              <w:rPr>
                <w:sz w:val="22"/>
                <w:szCs w:val="22"/>
              </w:rPr>
              <w:t>комплекс</w:t>
            </w:r>
            <w:proofErr w:type="gramStart"/>
            <w:r w:rsidRPr="00025655">
              <w:rPr>
                <w:sz w:val="22"/>
                <w:szCs w:val="22"/>
              </w:rPr>
              <w:t>"С</w:t>
            </w:r>
            <w:proofErr w:type="gramEnd"/>
            <w:r w:rsidRPr="00025655">
              <w:rPr>
                <w:sz w:val="22"/>
                <w:szCs w:val="22"/>
              </w:rPr>
              <w:t>пециализированная</w:t>
            </w:r>
            <w:proofErr w:type="spellEnd"/>
            <w:r w:rsidRPr="00025655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025655">
              <w:rPr>
                <w:sz w:val="22"/>
                <w:szCs w:val="22"/>
              </w:rPr>
              <w:t>)д</w:t>
            </w:r>
            <w:proofErr w:type="gramEnd"/>
            <w:r w:rsidRPr="00025655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025655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25655">
              <w:rPr>
                <w:sz w:val="22"/>
                <w:szCs w:val="22"/>
              </w:rPr>
              <w:t>5-8400/8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>/500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>_</w:t>
            </w:r>
            <w:r w:rsidRPr="00025655">
              <w:rPr>
                <w:sz w:val="22"/>
                <w:szCs w:val="22"/>
                <w:lang w:val="en-US"/>
              </w:rPr>
              <w:t>SSD</w:t>
            </w:r>
            <w:r w:rsidRPr="00025655">
              <w:rPr>
                <w:sz w:val="22"/>
                <w:szCs w:val="22"/>
              </w:rPr>
              <w:t>/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VA</w:t>
            </w:r>
            <w:r w:rsidRPr="00025655">
              <w:rPr>
                <w:sz w:val="22"/>
                <w:szCs w:val="22"/>
              </w:rPr>
              <w:t>2410-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025655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025655">
              <w:rPr>
                <w:sz w:val="22"/>
                <w:szCs w:val="22"/>
                <w:lang w:val="en-US"/>
              </w:rPr>
              <w:t>Intel</w:t>
            </w:r>
            <w:r w:rsidRPr="00025655">
              <w:rPr>
                <w:sz w:val="22"/>
                <w:szCs w:val="22"/>
              </w:rPr>
              <w:t xml:space="preserve">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2 </w:t>
            </w:r>
            <w:r w:rsidRPr="00025655">
              <w:rPr>
                <w:sz w:val="22"/>
                <w:szCs w:val="22"/>
                <w:lang w:val="en-US"/>
              </w:rPr>
              <w:t>g</w:t>
            </w:r>
            <w:r w:rsidRPr="00025655">
              <w:rPr>
                <w:sz w:val="22"/>
                <w:szCs w:val="22"/>
              </w:rPr>
              <w:t xml:space="preserve">3250 </w:t>
            </w:r>
            <w:proofErr w:type="spellStart"/>
            <w:r w:rsidRPr="00025655">
              <w:rPr>
                <w:sz w:val="22"/>
                <w:szCs w:val="22"/>
              </w:rPr>
              <w:t>клавиатура+мышь</w:t>
            </w:r>
            <w:proofErr w:type="spellEnd"/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L</w:t>
            </w:r>
            <w:r w:rsidRPr="00025655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25655">
              <w:rPr>
                <w:sz w:val="22"/>
                <w:szCs w:val="22"/>
              </w:rPr>
              <w:t xml:space="preserve">,монитор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25655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2B4FB5B" w14:textId="77777777" w:rsidR="0006218A" w:rsidRPr="00025655" w:rsidRDefault="0006218A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6218A" w:rsidRPr="00025655" w14:paraId="7DD31F36" w14:textId="77777777" w:rsidTr="00CE39CD">
        <w:tc>
          <w:tcPr>
            <w:tcW w:w="7797" w:type="dxa"/>
            <w:shd w:val="clear" w:color="auto" w:fill="auto"/>
          </w:tcPr>
          <w:p w14:paraId="572DCAD0" w14:textId="77777777" w:rsidR="0006218A" w:rsidRPr="00025655" w:rsidRDefault="0006218A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25655">
              <w:rPr>
                <w:sz w:val="22"/>
                <w:szCs w:val="22"/>
              </w:rPr>
              <w:t>комплексом</w:t>
            </w:r>
            <w:proofErr w:type="gramStart"/>
            <w:r w:rsidRPr="00025655">
              <w:rPr>
                <w:sz w:val="22"/>
                <w:szCs w:val="22"/>
              </w:rPr>
              <w:t>.С</w:t>
            </w:r>
            <w:proofErr w:type="gramEnd"/>
            <w:r w:rsidRPr="00025655">
              <w:rPr>
                <w:sz w:val="22"/>
                <w:szCs w:val="22"/>
              </w:rPr>
              <w:t>пециализированная</w:t>
            </w:r>
            <w:proofErr w:type="spellEnd"/>
            <w:r w:rsidRPr="0002565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25655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2 </w:t>
            </w:r>
            <w:r w:rsidRPr="00025655">
              <w:rPr>
                <w:sz w:val="22"/>
                <w:szCs w:val="22"/>
                <w:lang w:val="en-US"/>
              </w:rPr>
              <w:t>g</w:t>
            </w:r>
            <w:r w:rsidRPr="00025655">
              <w:rPr>
                <w:sz w:val="22"/>
                <w:szCs w:val="22"/>
              </w:rPr>
              <w:t>3250 /8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>/500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25655">
              <w:rPr>
                <w:sz w:val="22"/>
                <w:szCs w:val="22"/>
              </w:rPr>
              <w:t xml:space="preserve">/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25655">
              <w:rPr>
                <w:sz w:val="22"/>
                <w:szCs w:val="22"/>
              </w:rPr>
              <w:t xml:space="preserve"> 21.5') - 1 шт., Компьютер </w:t>
            </w:r>
            <w:r w:rsidRPr="00025655">
              <w:rPr>
                <w:sz w:val="22"/>
                <w:szCs w:val="22"/>
                <w:lang w:val="en-US"/>
              </w:rPr>
              <w:t>Intel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2 </w:t>
            </w:r>
            <w:r w:rsidRPr="00025655">
              <w:rPr>
                <w:sz w:val="22"/>
                <w:szCs w:val="22"/>
                <w:lang w:val="en-US"/>
              </w:rPr>
              <w:t>G</w:t>
            </w:r>
            <w:r w:rsidRPr="00025655">
              <w:rPr>
                <w:sz w:val="22"/>
                <w:szCs w:val="22"/>
              </w:rPr>
              <w:t xml:space="preserve">3420/8 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 xml:space="preserve">/500 </w:t>
            </w:r>
            <w:r w:rsidRPr="00025655">
              <w:rPr>
                <w:sz w:val="22"/>
                <w:szCs w:val="22"/>
                <w:lang w:val="en-US"/>
              </w:rPr>
              <w:t>HDD</w:t>
            </w:r>
            <w:r w:rsidRPr="00025655">
              <w:rPr>
                <w:sz w:val="22"/>
                <w:szCs w:val="22"/>
              </w:rPr>
              <w:t>/</w:t>
            </w:r>
            <w:r w:rsidRPr="00025655">
              <w:rPr>
                <w:sz w:val="22"/>
                <w:szCs w:val="22"/>
                <w:lang w:val="en-US"/>
              </w:rPr>
              <w:t>PHILIPS</w:t>
            </w:r>
            <w:r w:rsidRPr="00025655">
              <w:rPr>
                <w:sz w:val="22"/>
                <w:szCs w:val="22"/>
              </w:rPr>
              <w:t xml:space="preserve"> 200</w:t>
            </w:r>
            <w:r w:rsidRPr="00025655">
              <w:rPr>
                <w:sz w:val="22"/>
                <w:szCs w:val="22"/>
                <w:lang w:val="en-US"/>
              </w:rPr>
              <w:t>V</w:t>
            </w:r>
            <w:r w:rsidRPr="00025655">
              <w:rPr>
                <w:sz w:val="22"/>
                <w:szCs w:val="22"/>
              </w:rPr>
              <w:t xml:space="preserve">4- 23 шт., Ноутбук </w:t>
            </w:r>
            <w:r w:rsidRPr="00025655">
              <w:rPr>
                <w:sz w:val="22"/>
                <w:szCs w:val="22"/>
                <w:lang w:val="en-US"/>
              </w:rPr>
              <w:t>HP</w:t>
            </w:r>
            <w:r w:rsidRPr="00025655">
              <w:rPr>
                <w:sz w:val="22"/>
                <w:szCs w:val="22"/>
              </w:rPr>
              <w:t xml:space="preserve"> 250 </w:t>
            </w:r>
            <w:r w:rsidRPr="00025655">
              <w:rPr>
                <w:sz w:val="22"/>
                <w:szCs w:val="22"/>
                <w:lang w:val="en-US"/>
              </w:rPr>
              <w:t>G</w:t>
            </w:r>
            <w:r w:rsidRPr="00025655">
              <w:rPr>
                <w:sz w:val="22"/>
                <w:szCs w:val="22"/>
              </w:rPr>
              <w:t>6 1</w:t>
            </w:r>
            <w:r w:rsidRPr="00025655">
              <w:rPr>
                <w:sz w:val="22"/>
                <w:szCs w:val="22"/>
                <w:lang w:val="en-US"/>
              </w:rPr>
              <w:t>WY</w:t>
            </w:r>
            <w:r w:rsidRPr="00025655">
              <w:rPr>
                <w:sz w:val="22"/>
                <w:szCs w:val="22"/>
              </w:rPr>
              <w:t>58</w:t>
            </w:r>
            <w:r w:rsidRPr="00025655">
              <w:rPr>
                <w:sz w:val="22"/>
                <w:szCs w:val="22"/>
                <w:lang w:val="en-US"/>
              </w:rPr>
              <w:t>EA</w:t>
            </w:r>
            <w:r w:rsidRPr="00025655">
              <w:rPr>
                <w:sz w:val="22"/>
                <w:szCs w:val="22"/>
              </w:rPr>
              <w:t xml:space="preserve"> -2</w:t>
            </w:r>
            <w:proofErr w:type="gramEnd"/>
            <w:r w:rsidRPr="00025655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CA8168" w14:textId="77777777" w:rsidR="0006218A" w:rsidRPr="00025655" w:rsidRDefault="0006218A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6218A" w:rsidRPr="00025655" w14:paraId="2B9117D5" w14:textId="77777777" w:rsidTr="00CE39CD">
        <w:tc>
          <w:tcPr>
            <w:tcW w:w="7797" w:type="dxa"/>
            <w:shd w:val="clear" w:color="auto" w:fill="auto"/>
          </w:tcPr>
          <w:p w14:paraId="27614FCF" w14:textId="77777777" w:rsidR="0006218A" w:rsidRPr="00025655" w:rsidRDefault="0006218A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25655">
              <w:rPr>
                <w:sz w:val="22"/>
                <w:szCs w:val="22"/>
              </w:rPr>
              <w:t>комплексом</w:t>
            </w:r>
            <w:proofErr w:type="gramStart"/>
            <w:r w:rsidRPr="00025655">
              <w:rPr>
                <w:sz w:val="22"/>
                <w:szCs w:val="22"/>
              </w:rPr>
              <w:t>.С</w:t>
            </w:r>
            <w:proofErr w:type="gramEnd"/>
            <w:r w:rsidRPr="00025655">
              <w:rPr>
                <w:sz w:val="22"/>
                <w:szCs w:val="22"/>
              </w:rPr>
              <w:t>пециализированная</w:t>
            </w:r>
            <w:proofErr w:type="spellEnd"/>
            <w:r w:rsidRPr="0002565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025655">
              <w:rPr>
                <w:sz w:val="22"/>
                <w:szCs w:val="22"/>
              </w:rPr>
              <w:t>.К</w:t>
            </w:r>
            <w:proofErr w:type="gramEnd"/>
            <w:r w:rsidRPr="00025655">
              <w:rPr>
                <w:sz w:val="22"/>
                <w:szCs w:val="22"/>
              </w:rPr>
              <w:t xml:space="preserve">омпьютер </w:t>
            </w:r>
            <w:r w:rsidRPr="00025655">
              <w:rPr>
                <w:sz w:val="22"/>
                <w:szCs w:val="22"/>
                <w:lang w:val="en-US"/>
              </w:rPr>
              <w:t>I</w:t>
            </w:r>
            <w:r w:rsidRPr="00025655">
              <w:rPr>
                <w:sz w:val="22"/>
                <w:szCs w:val="22"/>
              </w:rPr>
              <w:t>5-7400/8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>/1</w:t>
            </w:r>
            <w:r w:rsidRPr="00025655">
              <w:rPr>
                <w:sz w:val="22"/>
                <w:szCs w:val="22"/>
                <w:lang w:val="en-US"/>
              </w:rPr>
              <w:t>Tb</w:t>
            </w:r>
            <w:r w:rsidRPr="00025655">
              <w:rPr>
                <w:sz w:val="22"/>
                <w:szCs w:val="22"/>
              </w:rPr>
              <w:t>/</w:t>
            </w:r>
            <w:r w:rsidRPr="00025655">
              <w:rPr>
                <w:sz w:val="22"/>
                <w:szCs w:val="22"/>
                <w:lang w:val="en-US"/>
              </w:rPr>
              <w:t>DELL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S</w:t>
            </w:r>
            <w:r w:rsidRPr="00025655">
              <w:rPr>
                <w:sz w:val="22"/>
                <w:szCs w:val="22"/>
              </w:rPr>
              <w:t>2218</w:t>
            </w:r>
            <w:r w:rsidRPr="00025655">
              <w:rPr>
                <w:sz w:val="22"/>
                <w:szCs w:val="22"/>
                <w:lang w:val="en-US"/>
              </w:rPr>
              <w:t>H</w:t>
            </w:r>
            <w:r w:rsidRPr="00025655">
              <w:rPr>
                <w:sz w:val="22"/>
                <w:szCs w:val="22"/>
              </w:rPr>
              <w:t xml:space="preserve"> - 21 шт., Сетевой коммутатор </w:t>
            </w:r>
            <w:r w:rsidRPr="00025655">
              <w:rPr>
                <w:sz w:val="22"/>
                <w:szCs w:val="22"/>
                <w:lang w:val="en-US"/>
              </w:rPr>
              <w:t>Cisco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WS</w:t>
            </w:r>
            <w:r w:rsidRPr="00025655">
              <w:rPr>
                <w:sz w:val="22"/>
                <w:szCs w:val="22"/>
              </w:rPr>
              <w:t>-</w:t>
            </w:r>
            <w:r w:rsidRPr="00025655">
              <w:rPr>
                <w:sz w:val="22"/>
                <w:szCs w:val="22"/>
                <w:lang w:val="en-US"/>
              </w:rPr>
              <w:t>C</w:t>
            </w:r>
            <w:r w:rsidRPr="00025655">
              <w:rPr>
                <w:sz w:val="22"/>
                <w:szCs w:val="22"/>
              </w:rPr>
              <w:t>2960-48</w:t>
            </w:r>
            <w:r w:rsidRPr="00025655">
              <w:rPr>
                <w:sz w:val="22"/>
                <w:szCs w:val="22"/>
                <w:lang w:val="en-US"/>
              </w:rPr>
              <w:t>TT</w:t>
            </w:r>
            <w:r w:rsidRPr="00025655">
              <w:rPr>
                <w:sz w:val="22"/>
                <w:szCs w:val="22"/>
              </w:rPr>
              <w:t>-</w:t>
            </w:r>
            <w:r w:rsidRPr="00025655">
              <w:rPr>
                <w:sz w:val="22"/>
                <w:szCs w:val="22"/>
                <w:lang w:val="en-US"/>
              </w:rPr>
              <w:t>L</w:t>
            </w:r>
            <w:r w:rsidRPr="00025655">
              <w:rPr>
                <w:sz w:val="22"/>
                <w:szCs w:val="22"/>
              </w:rPr>
              <w:t xml:space="preserve"> (</w:t>
            </w:r>
            <w:r w:rsidRPr="00025655">
              <w:rPr>
                <w:sz w:val="22"/>
                <w:szCs w:val="22"/>
                <w:lang w:val="en-US"/>
              </w:rPr>
              <w:t>Catalyst</w:t>
            </w:r>
            <w:r w:rsidRPr="00025655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025655">
              <w:rPr>
                <w:sz w:val="22"/>
                <w:szCs w:val="22"/>
                <w:lang w:val="en-US"/>
              </w:rPr>
              <w:t>Cisco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Catalyst</w:t>
            </w:r>
            <w:r w:rsidRPr="00025655">
              <w:rPr>
                <w:sz w:val="22"/>
                <w:szCs w:val="22"/>
              </w:rPr>
              <w:t xml:space="preserve"> 2960 24 </w:t>
            </w:r>
            <w:r w:rsidRPr="00025655">
              <w:rPr>
                <w:sz w:val="22"/>
                <w:szCs w:val="22"/>
                <w:lang w:val="en-US"/>
              </w:rPr>
              <w:t>WS</w:t>
            </w:r>
            <w:r w:rsidRPr="00025655">
              <w:rPr>
                <w:sz w:val="22"/>
                <w:szCs w:val="22"/>
              </w:rPr>
              <w:t>-</w:t>
            </w:r>
            <w:r w:rsidRPr="00025655">
              <w:rPr>
                <w:sz w:val="22"/>
                <w:szCs w:val="22"/>
                <w:lang w:val="en-US"/>
              </w:rPr>
              <w:t>C</w:t>
            </w:r>
            <w:r w:rsidRPr="00025655">
              <w:rPr>
                <w:sz w:val="22"/>
                <w:szCs w:val="22"/>
              </w:rPr>
              <w:t>2960-24</w:t>
            </w:r>
            <w:r w:rsidRPr="00025655">
              <w:rPr>
                <w:sz w:val="22"/>
                <w:szCs w:val="22"/>
                <w:lang w:val="en-US"/>
              </w:rPr>
              <w:t>PC</w:t>
            </w:r>
            <w:r w:rsidRPr="00025655">
              <w:rPr>
                <w:sz w:val="22"/>
                <w:szCs w:val="22"/>
              </w:rPr>
              <w:t>-</w:t>
            </w:r>
            <w:r w:rsidRPr="00025655">
              <w:rPr>
                <w:sz w:val="22"/>
                <w:szCs w:val="22"/>
                <w:lang w:val="en-US"/>
              </w:rPr>
              <w:t>L</w:t>
            </w:r>
            <w:r w:rsidRPr="0002565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3F6EF8" w14:textId="77777777" w:rsidR="0006218A" w:rsidRPr="00025655" w:rsidRDefault="0006218A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6218A" w:rsidRPr="00025655" w14:paraId="4B32D62C" w14:textId="77777777" w:rsidTr="00CE39CD">
        <w:tc>
          <w:tcPr>
            <w:tcW w:w="7797" w:type="dxa"/>
            <w:shd w:val="clear" w:color="auto" w:fill="auto"/>
          </w:tcPr>
          <w:p w14:paraId="784C03E4" w14:textId="77777777" w:rsidR="0006218A" w:rsidRPr="00025655" w:rsidRDefault="0006218A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 xml:space="preserve">Ауд. 2016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25655">
              <w:rPr>
                <w:sz w:val="22"/>
                <w:szCs w:val="22"/>
              </w:rPr>
              <w:t>комплексом</w:t>
            </w:r>
            <w:proofErr w:type="gramStart"/>
            <w:r w:rsidRPr="00025655">
              <w:rPr>
                <w:sz w:val="22"/>
                <w:szCs w:val="22"/>
              </w:rPr>
              <w:t>.С</w:t>
            </w:r>
            <w:proofErr w:type="gramEnd"/>
            <w:r w:rsidRPr="00025655">
              <w:rPr>
                <w:sz w:val="22"/>
                <w:szCs w:val="22"/>
              </w:rPr>
              <w:t>пециализированная</w:t>
            </w:r>
            <w:proofErr w:type="spellEnd"/>
            <w:r w:rsidRPr="00025655">
              <w:rPr>
                <w:sz w:val="22"/>
                <w:szCs w:val="22"/>
              </w:rPr>
              <w:t xml:space="preserve">  мебель и оборудование: Учебная мебель на 18 посадочных мест (18 компьютерных столов, 18 черных кресел), рабочее место преподавателя, стол м/м, кресло 1шт., стол-1шт., доска маркерная 1 шт., стул изо 1шт., лавка 1шт</w:t>
            </w:r>
            <w:proofErr w:type="gramStart"/>
            <w:r w:rsidRPr="00025655">
              <w:rPr>
                <w:sz w:val="22"/>
                <w:szCs w:val="22"/>
              </w:rPr>
              <w:t>.К</w:t>
            </w:r>
            <w:proofErr w:type="gramEnd"/>
            <w:r w:rsidRPr="00025655">
              <w:rPr>
                <w:sz w:val="22"/>
                <w:szCs w:val="22"/>
              </w:rPr>
              <w:t xml:space="preserve">омпьютер </w:t>
            </w:r>
            <w:r w:rsidRPr="00025655">
              <w:rPr>
                <w:sz w:val="22"/>
                <w:szCs w:val="22"/>
                <w:lang w:val="en-US"/>
              </w:rPr>
              <w:t>Intel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2 </w:t>
            </w:r>
            <w:r w:rsidRPr="00025655">
              <w:rPr>
                <w:sz w:val="22"/>
                <w:szCs w:val="22"/>
                <w:lang w:val="en-US"/>
              </w:rPr>
              <w:t>G</w:t>
            </w:r>
            <w:r w:rsidRPr="00025655">
              <w:rPr>
                <w:sz w:val="22"/>
                <w:szCs w:val="22"/>
              </w:rPr>
              <w:t xml:space="preserve">3420/8 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 xml:space="preserve">/500 </w:t>
            </w:r>
            <w:r w:rsidRPr="00025655">
              <w:rPr>
                <w:sz w:val="22"/>
                <w:szCs w:val="22"/>
                <w:lang w:val="en-US"/>
              </w:rPr>
              <w:t>HDD</w:t>
            </w:r>
            <w:r w:rsidRPr="00025655">
              <w:rPr>
                <w:sz w:val="22"/>
                <w:szCs w:val="22"/>
              </w:rPr>
              <w:t>/</w:t>
            </w:r>
            <w:r w:rsidRPr="00025655">
              <w:rPr>
                <w:sz w:val="22"/>
                <w:szCs w:val="22"/>
                <w:lang w:val="en-US"/>
              </w:rPr>
              <w:t>PHILIPS</w:t>
            </w:r>
            <w:r w:rsidRPr="00025655">
              <w:rPr>
                <w:sz w:val="22"/>
                <w:szCs w:val="22"/>
              </w:rPr>
              <w:t xml:space="preserve"> 200</w:t>
            </w:r>
            <w:r w:rsidRPr="00025655">
              <w:rPr>
                <w:sz w:val="22"/>
                <w:szCs w:val="22"/>
                <w:lang w:val="en-US"/>
              </w:rPr>
              <w:t>V</w:t>
            </w:r>
            <w:r w:rsidRPr="00025655">
              <w:rPr>
                <w:sz w:val="22"/>
                <w:szCs w:val="22"/>
              </w:rPr>
              <w:t xml:space="preserve">4 - 19 шт., Коммутатор </w:t>
            </w:r>
            <w:r w:rsidRPr="00025655">
              <w:rPr>
                <w:sz w:val="22"/>
                <w:szCs w:val="22"/>
                <w:lang w:val="en-US"/>
              </w:rPr>
              <w:t>Cisco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SF</w:t>
            </w:r>
            <w:r w:rsidRPr="00025655">
              <w:rPr>
                <w:sz w:val="22"/>
                <w:szCs w:val="22"/>
              </w:rPr>
              <w:t>300-24</w:t>
            </w:r>
            <w:r w:rsidRPr="00025655">
              <w:rPr>
                <w:sz w:val="22"/>
                <w:szCs w:val="22"/>
                <w:lang w:val="en-US"/>
              </w:rPr>
              <w:t>P</w:t>
            </w:r>
            <w:r w:rsidRPr="00025655">
              <w:rPr>
                <w:sz w:val="22"/>
                <w:szCs w:val="22"/>
              </w:rPr>
              <w:t xml:space="preserve"> - 1 шт., Доска магнитно-маркерная 100х180 лак </w:t>
            </w:r>
            <w:proofErr w:type="spellStart"/>
            <w:r w:rsidRPr="00025655">
              <w:rPr>
                <w:sz w:val="22"/>
                <w:szCs w:val="22"/>
              </w:rPr>
              <w:t>вращ</w:t>
            </w:r>
            <w:proofErr w:type="spellEnd"/>
            <w:r w:rsidRPr="00025655">
              <w:rPr>
                <w:sz w:val="22"/>
                <w:szCs w:val="22"/>
              </w:rPr>
              <w:t xml:space="preserve">.. на роликах - 1 шт., МУЛЬТИМЕДИА ПРОЕКТОР </w:t>
            </w:r>
            <w:r w:rsidRPr="00025655">
              <w:rPr>
                <w:sz w:val="22"/>
                <w:szCs w:val="22"/>
                <w:lang w:val="en-US"/>
              </w:rPr>
              <w:t>EPSON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EB</w:t>
            </w:r>
            <w:r w:rsidRPr="00025655">
              <w:rPr>
                <w:sz w:val="22"/>
                <w:szCs w:val="22"/>
              </w:rPr>
              <w:t>-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02 - 1 шт., Экран </w:t>
            </w:r>
            <w:r w:rsidRPr="00025655">
              <w:rPr>
                <w:sz w:val="22"/>
                <w:szCs w:val="22"/>
                <w:lang w:val="en-US"/>
              </w:rPr>
              <w:t>Lumen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Master</w:t>
            </w:r>
            <w:r w:rsidRPr="00025655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3E46E7" w14:textId="77777777" w:rsidR="0006218A" w:rsidRPr="00025655" w:rsidRDefault="0006218A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84F300C" w14:textId="77777777" w:rsidR="0006218A" w:rsidRPr="007E6725" w:rsidRDefault="0006218A" w:rsidP="0006218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0F322F0" w14:textId="77777777" w:rsidR="0006218A" w:rsidRPr="007E6725" w:rsidRDefault="0006218A" w:rsidP="0006218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50694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A901E4A" w14:textId="77777777" w:rsidR="0006218A" w:rsidRPr="007E6725" w:rsidRDefault="0006218A" w:rsidP="0006218A">
      <w:bookmarkStart w:id="15" w:name="_Hlk71636079"/>
    </w:p>
    <w:p w14:paraId="65E6D333" w14:textId="77777777" w:rsidR="0006218A" w:rsidRPr="007E6725" w:rsidRDefault="0006218A" w:rsidP="000621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3412EF5" w14:textId="77777777" w:rsidR="0006218A" w:rsidRPr="007E6725" w:rsidRDefault="0006218A" w:rsidP="0006218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6B34844" w14:textId="77777777" w:rsidR="0006218A" w:rsidRPr="007E6725" w:rsidRDefault="0006218A" w:rsidP="0006218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6E83BAF" w14:textId="77777777" w:rsidR="0006218A" w:rsidRPr="007E6725" w:rsidRDefault="0006218A" w:rsidP="0006218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6468065" w14:textId="77777777" w:rsidR="0006218A" w:rsidRPr="007E6725" w:rsidRDefault="0006218A" w:rsidP="0006218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9B851AC" w14:textId="77777777" w:rsidR="0006218A" w:rsidRPr="007E6725" w:rsidRDefault="0006218A" w:rsidP="0006218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F22090E" w14:textId="77777777" w:rsidR="0006218A" w:rsidRPr="007E6725" w:rsidRDefault="0006218A" w:rsidP="0006218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7C22233" w14:textId="77777777" w:rsidR="0006218A" w:rsidRPr="007E6725" w:rsidRDefault="0006218A" w:rsidP="0006218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DA6B646" w14:textId="77777777" w:rsidR="0006218A" w:rsidRPr="007E6725" w:rsidRDefault="0006218A" w:rsidP="0006218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FAB7AA9" w14:textId="77777777" w:rsidR="0006218A" w:rsidRPr="007E6725" w:rsidRDefault="0006218A" w:rsidP="0006218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08DA06D" w14:textId="77777777" w:rsidR="0006218A" w:rsidRPr="007E6725" w:rsidRDefault="0006218A" w:rsidP="0006218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450592D" w14:textId="77777777" w:rsidR="0006218A" w:rsidRPr="007E6725" w:rsidRDefault="0006218A" w:rsidP="0006218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979FC8B" w14:textId="77777777" w:rsidR="0006218A" w:rsidRPr="007E6725" w:rsidRDefault="0006218A" w:rsidP="0006218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5069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7DA6199" w14:textId="77777777" w:rsidR="0006218A" w:rsidRPr="007E6725" w:rsidRDefault="0006218A" w:rsidP="0006218A"/>
    <w:p w14:paraId="6FDF0338" w14:textId="77777777" w:rsidR="0006218A" w:rsidRPr="007E6725" w:rsidRDefault="0006218A" w:rsidP="0006218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98B76F9" w14:textId="77777777" w:rsidR="0006218A" w:rsidRPr="007E6725" w:rsidRDefault="0006218A" w:rsidP="000621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660236B" w14:textId="77777777" w:rsidR="0006218A" w:rsidRPr="007E6725" w:rsidRDefault="0006218A" w:rsidP="000621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13BAE77" w14:textId="77777777" w:rsidR="0006218A" w:rsidRPr="007E6725" w:rsidRDefault="0006218A" w:rsidP="000621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9A0E8F8" w14:textId="77777777" w:rsidR="0006218A" w:rsidRPr="007E6725" w:rsidRDefault="0006218A" w:rsidP="000621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D162E7D" w14:textId="77777777" w:rsidR="0006218A" w:rsidRPr="007E6725" w:rsidRDefault="0006218A" w:rsidP="000621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7023451" w14:textId="77777777" w:rsidR="0006218A" w:rsidRPr="007E6725" w:rsidRDefault="0006218A" w:rsidP="0006218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A9E0F7F" w14:textId="77777777" w:rsidR="0006218A" w:rsidRPr="007E6725" w:rsidRDefault="0006218A" w:rsidP="0006218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CC54F96" w14:textId="77777777" w:rsidR="0006218A" w:rsidRPr="007E6725" w:rsidRDefault="0006218A" w:rsidP="0006218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5069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88AD5CF" w14:textId="77777777" w:rsidR="0006218A" w:rsidRPr="007E6725" w:rsidRDefault="0006218A" w:rsidP="0006218A"/>
    <w:p w14:paraId="51390F09" w14:textId="77777777" w:rsidR="0006218A" w:rsidRPr="00853C95" w:rsidRDefault="0006218A" w:rsidP="0006218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5069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1502A5E3" w14:textId="77777777" w:rsidR="0006218A" w:rsidRPr="007E6725" w:rsidRDefault="0006218A" w:rsidP="0006218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218A" w14:paraId="002F698B" w14:textId="77777777" w:rsidTr="00CE39CD">
        <w:tc>
          <w:tcPr>
            <w:tcW w:w="562" w:type="dxa"/>
          </w:tcPr>
          <w:p w14:paraId="21A2B23C" w14:textId="77777777" w:rsidR="0006218A" w:rsidRPr="006439D3" w:rsidRDefault="0006218A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99C672F" w14:textId="77777777" w:rsidR="0006218A" w:rsidRPr="00025655" w:rsidRDefault="0006218A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56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5F0A987" w14:textId="77777777" w:rsidR="0006218A" w:rsidRDefault="0006218A" w:rsidP="0006218A">
      <w:pPr>
        <w:pStyle w:val="Default"/>
        <w:spacing w:after="30"/>
        <w:jc w:val="both"/>
        <w:rPr>
          <w:sz w:val="23"/>
          <w:szCs w:val="23"/>
        </w:rPr>
      </w:pPr>
    </w:p>
    <w:p w14:paraId="6CA46414" w14:textId="77777777" w:rsidR="0006218A" w:rsidRPr="00853C95" w:rsidRDefault="0006218A" w:rsidP="0006218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5069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79A038CA" w14:textId="77777777" w:rsidR="0006218A" w:rsidRPr="007E6725" w:rsidRDefault="0006218A" w:rsidP="0006218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218A" w14:paraId="3B965E85" w14:textId="77777777" w:rsidTr="00CE39CD">
        <w:tc>
          <w:tcPr>
            <w:tcW w:w="562" w:type="dxa"/>
          </w:tcPr>
          <w:p w14:paraId="12AFA262" w14:textId="77777777" w:rsidR="0006218A" w:rsidRPr="009E6058" w:rsidRDefault="0006218A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6F54CF6" w14:textId="77777777" w:rsidR="0006218A" w:rsidRPr="00025655" w:rsidRDefault="0006218A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56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B4F667" w14:textId="77777777" w:rsidR="0006218A" w:rsidRDefault="0006218A" w:rsidP="0006218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35D77FA" w14:textId="77777777" w:rsidR="0006218A" w:rsidRPr="00853C95" w:rsidRDefault="0006218A" w:rsidP="0006218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5069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3D09240" w14:textId="77777777" w:rsidR="0006218A" w:rsidRPr="00025655" w:rsidRDefault="0006218A" w:rsidP="0006218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6218A" w:rsidRPr="00025655" w14:paraId="75025C3A" w14:textId="77777777" w:rsidTr="00CE39CD">
        <w:tc>
          <w:tcPr>
            <w:tcW w:w="2336" w:type="dxa"/>
          </w:tcPr>
          <w:p w14:paraId="238798B0" w14:textId="77777777" w:rsidR="0006218A" w:rsidRPr="00025655" w:rsidRDefault="0006218A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3F95FF2" w14:textId="77777777" w:rsidR="0006218A" w:rsidRPr="00025655" w:rsidRDefault="0006218A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0E28FBF" w14:textId="77777777" w:rsidR="0006218A" w:rsidRPr="00025655" w:rsidRDefault="0006218A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EB15B23" w14:textId="77777777" w:rsidR="0006218A" w:rsidRPr="00025655" w:rsidRDefault="0006218A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6218A" w:rsidRPr="00025655" w14:paraId="784F50C9" w14:textId="77777777" w:rsidTr="00CE39CD">
        <w:tc>
          <w:tcPr>
            <w:tcW w:w="2336" w:type="dxa"/>
          </w:tcPr>
          <w:p w14:paraId="76990957" w14:textId="77777777" w:rsidR="0006218A" w:rsidRPr="00025655" w:rsidRDefault="0006218A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8083A93" w14:textId="77777777" w:rsidR="0006218A" w:rsidRPr="00025655" w:rsidRDefault="0006218A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EBC0FDE" w14:textId="77777777" w:rsidR="0006218A" w:rsidRPr="00025655" w:rsidRDefault="0006218A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FB971CB" w14:textId="77777777" w:rsidR="0006218A" w:rsidRPr="00025655" w:rsidRDefault="0006218A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06218A" w:rsidRPr="00025655" w14:paraId="6DCF4C31" w14:textId="77777777" w:rsidTr="00CE39CD">
        <w:tc>
          <w:tcPr>
            <w:tcW w:w="2336" w:type="dxa"/>
          </w:tcPr>
          <w:p w14:paraId="15DB1945" w14:textId="77777777" w:rsidR="0006218A" w:rsidRPr="00025655" w:rsidRDefault="0006218A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1653546" w14:textId="77777777" w:rsidR="0006218A" w:rsidRPr="00025655" w:rsidRDefault="0006218A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72B983A9" w14:textId="77777777" w:rsidR="0006218A" w:rsidRPr="00025655" w:rsidRDefault="0006218A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FCE44D" w14:textId="77777777" w:rsidR="0006218A" w:rsidRPr="00025655" w:rsidRDefault="0006218A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06218A" w:rsidRPr="00025655" w14:paraId="5F36771E" w14:textId="77777777" w:rsidTr="00CE39CD">
        <w:tc>
          <w:tcPr>
            <w:tcW w:w="2336" w:type="dxa"/>
          </w:tcPr>
          <w:p w14:paraId="44AAD50F" w14:textId="77777777" w:rsidR="0006218A" w:rsidRPr="00025655" w:rsidRDefault="0006218A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8BC7172" w14:textId="77777777" w:rsidR="0006218A" w:rsidRPr="00025655" w:rsidRDefault="0006218A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05909D1" w14:textId="77777777" w:rsidR="0006218A" w:rsidRPr="00025655" w:rsidRDefault="0006218A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DA63E1" w14:textId="77777777" w:rsidR="0006218A" w:rsidRPr="00025655" w:rsidRDefault="0006218A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4784A592" w14:textId="77777777" w:rsidR="0006218A" w:rsidRPr="00025655" w:rsidRDefault="0006218A" w:rsidP="0006218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D0AC8D" w14:textId="77777777" w:rsidR="0006218A" w:rsidRPr="00025655" w:rsidRDefault="0006218A" w:rsidP="0006218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506948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E78873F" w14:textId="77777777" w:rsidR="0006218A" w:rsidRPr="00025655" w:rsidRDefault="0006218A" w:rsidP="0006218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06218A" w:rsidRPr="00025655" w14:paraId="2A4AB5F7" w14:textId="77777777" w:rsidTr="00CE39CD">
        <w:tc>
          <w:tcPr>
            <w:tcW w:w="1667" w:type="pct"/>
          </w:tcPr>
          <w:p w14:paraId="00E9568E" w14:textId="77777777" w:rsidR="0006218A" w:rsidRPr="00025655" w:rsidRDefault="0006218A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12AA30D3" w14:textId="77777777" w:rsidR="0006218A" w:rsidRPr="00025655" w:rsidRDefault="0006218A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261FBAB7" w14:textId="77777777" w:rsidR="0006218A" w:rsidRPr="00025655" w:rsidRDefault="0006218A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6218A" w:rsidRPr="00025655" w14:paraId="48A62CFF" w14:textId="77777777" w:rsidTr="00CE39CD">
        <w:tc>
          <w:tcPr>
            <w:tcW w:w="1667" w:type="pct"/>
          </w:tcPr>
          <w:p w14:paraId="0F339EC3" w14:textId="77777777" w:rsidR="0006218A" w:rsidRPr="00025655" w:rsidRDefault="0006218A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Индивидуальное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задание</w:t>
            </w:r>
            <w:proofErr w:type="spellEnd"/>
          </w:p>
        </w:tc>
        <w:tc>
          <w:tcPr>
            <w:tcW w:w="1666" w:type="pct"/>
          </w:tcPr>
          <w:p w14:paraId="4A5E4863" w14:textId="77777777" w:rsidR="0006218A" w:rsidRPr="00025655" w:rsidRDefault="0006218A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1667" w:type="pct"/>
          </w:tcPr>
          <w:p w14:paraId="1E0BE03C" w14:textId="77777777" w:rsidR="0006218A" w:rsidRPr="00025655" w:rsidRDefault="0006218A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06218A" w:rsidRPr="00025655" w14:paraId="3112D960" w14:textId="77777777" w:rsidTr="00CE39CD">
        <w:tc>
          <w:tcPr>
            <w:tcW w:w="1667" w:type="pct"/>
          </w:tcPr>
          <w:p w14:paraId="2A190C41" w14:textId="77777777" w:rsidR="0006218A" w:rsidRPr="00025655" w:rsidRDefault="0006218A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Имитационное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упражнение</w:t>
            </w:r>
            <w:proofErr w:type="spellEnd"/>
          </w:p>
        </w:tc>
        <w:tc>
          <w:tcPr>
            <w:tcW w:w="1666" w:type="pct"/>
          </w:tcPr>
          <w:p w14:paraId="1DF7D662" w14:textId="77777777" w:rsidR="0006218A" w:rsidRPr="00025655" w:rsidRDefault="0006218A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667" w:type="pct"/>
          </w:tcPr>
          <w:p w14:paraId="47E82CFE" w14:textId="77777777" w:rsidR="0006218A" w:rsidRPr="00025655" w:rsidRDefault="0006218A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</w:tbl>
    <w:p w14:paraId="3B2A0E31" w14:textId="77777777" w:rsidR="0006218A" w:rsidRPr="00025655" w:rsidRDefault="0006218A" w:rsidP="000621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76F513B" w14:textId="77777777" w:rsidR="0006218A" w:rsidRPr="00025655" w:rsidRDefault="0006218A" w:rsidP="0006218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506949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648C1FB2" w14:textId="77777777" w:rsidR="0006218A" w:rsidRPr="00025655" w:rsidRDefault="0006218A" w:rsidP="0006218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6218A" w:rsidRPr="00025655" w14:paraId="3EEC76D2" w14:textId="77777777" w:rsidTr="00CE39CD">
        <w:tc>
          <w:tcPr>
            <w:tcW w:w="2500" w:type="pct"/>
          </w:tcPr>
          <w:p w14:paraId="6EA8D2A4" w14:textId="77777777" w:rsidR="0006218A" w:rsidRPr="00025655" w:rsidRDefault="0006218A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DA5DBC2" w14:textId="77777777" w:rsidR="0006218A" w:rsidRPr="00025655" w:rsidRDefault="0006218A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6218A" w:rsidRPr="00025655" w14:paraId="7B032003" w14:textId="77777777" w:rsidTr="00CE39CD">
        <w:tc>
          <w:tcPr>
            <w:tcW w:w="2500" w:type="pct"/>
          </w:tcPr>
          <w:p w14:paraId="10972BDC" w14:textId="77777777" w:rsidR="0006218A" w:rsidRPr="00025655" w:rsidRDefault="0006218A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27A5B09" w14:textId="77777777" w:rsidR="0006218A" w:rsidRPr="00025655" w:rsidRDefault="0006218A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06218A" w:rsidRPr="00025655" w14:paraId="3957B9C2" w14:textId="77777777" w:rsidTr="00CE39CD">
        <w:tc>
          <w:tcPr>
            <w:tcW w:w="2500" w:type="pct"/>
          </w:tcPr>
          <w:p w14:paraId="41F018B0" w14:textId="77777777" w:rsidR="0006218A" w:rsidRPr="00025655" w:rsidRDefault="0006218A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2EFECAF" w14:textId="77777777" w:rsidR="0006218A" w:rsidRPr="00025655" w:rsidRDefault="0006218A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757E2C8D" w14:textId="77777777" w:rsidR="0006218A" w:rsidRPr="00025655" w:rsidRDefault="0006218A" w:rsidP="0006218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801EB4" w14:textId="77777777" w:rsidR="0006218A" w:rsidRPr="00025655" w:rsidRDefault="0006218A" w:rsidP="0006218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506950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2268E12" w14:textId="77777777" w:rsidR="0006218A" w:rsidRPr="00025655" w:rsidRDefault="0006218A" w:rsidP="000621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C252899" w14:textId="77777777" w:rsidR="0006218A" w:rsidRPr="00142518" w:rsidRDefault="0006218A" w:rsidP="000621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2565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2565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8934A2E" w14:textId="77777777" w:rsidR="0006218A" w:rsidRPr="00142518" w:rsidRDefault="0006218A" w:rsidP="000621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5917CF5" w14:textId="77777777" w:rsidR="0006218A" w:rsidRPr="00142518" w:rsidRDefault="0006218A" w:rsidP="000621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6218A" w:rsidRPr="00142518" w14:paraId="6911B60A" w14:textId="77777777" w:rsidTr="00CE39C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73B054" w14:textId="77777777" w:rsidR="0006218A" w:rsidRPr="00142518" w:rsidRDefault="0006218A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403A85" w14:textId="77777777" w:rsidR="0006218A" w:rsidRPr="00142518" w:rsidRDefault="0006218A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6218A" w:rsidRPr="00142518" w14:paraId="4F3EBCA6" w14:textId="77777777" w:rsidTr="00CE39CD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818089" w14:textId="77777777" w:rsidR="0006218A" w:rsidRPr="00142518" w:rsidRDefault="0006218A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2CFEFA" w14:textId="77777777" w:rsidR="0006218A" w:rsidRPr="00142518" w:rsidRDefault="0006218A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6218A" w:rsidRPr="00142518" w14:paraId="69880BB4" w14:textId="77777777" w:rsidTr="00CE39CD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D80180" w14:textId="77777777" w:rsidR="0006218A" w:rsidRPr="00142518" w:rsidRDefault="0006218A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BE5321" w14:textId="77777777" w:rsidR="0006218A" w:rsidRPr="00142518" w:rsidRDefault="0006218A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335D5C1" w14:textId="77777777" w:rsidR="0006218A" w:rsidRDefault="0006218A" w:rsidP="0006218A">
      <w:pPr>
        <w:rPr>
          <w:rFonts w:ascii="Times New Roman" w:hAnsi="Times New Roman" w:cs="Times New Roman"/>
          <w:b/>
          <w:sz w:val="28"/>
          <w:szCs w:val="28"/>
        </w:rPr>
      </w:pPr>
    </w:p>
    <w:p w14:paraId="63560D06" w14:textId="77777777" w:rsidR="0006218A" w:rsidRPr="00142518" w:rsidRDefault="0006218A" w:rsidP="0006218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6218A" w:rsidRPr="00142518" w14:paraId="2676121A" w14:textId="77777777" w:rsidTr="00CE39CD">
        <w:trPr>
          <w:trHeight w:val="521"/>
        </w:trPr>
        <w:tc>
          <w:tcPr>
            <w:tcW w:w="903" w:type="pct"/>
          </w:tcPr>
          <w:p w14:paraId="773E9D0E" w14:textId="77777777" w:rsidR="0006218A" w:rsidRPr="00142518" w:rsidRDefault="0006218A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1C2849" w14:textId="77777777" w:rsidR="0006218A" w:rsidRPr="00142518" w:rsidRDefault="0006218A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B423849" w14:textId="77777777" w:rsidR="0006218A" w:rsidRPr="00142518" w:rsidRDefault="0006218A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6218A" w:rsidRPr="00142518" w14:paraId="09C2D0BD" w14:textId="77777777" w:rsidTr="00CE39CD">
        <w:trPr>
          <w:trHeight w:val="522"/>
        </w:trPr>
        <w:tc>
          <w:tcPr>
            <w:tcW w:w="903" w:type="pct"/>
          </w:tcPr>
          <w:p w14:paraId="1AA13129" w14:textId="77777777" w:rsidR="0006218A" w:rsidRPr="00142518" w:rsidRDefault="0006218A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4E7B0D6" w14:textId="77777777" w:rsidR="0006218A" w:rsidRPr="00142518" w:rsidRDefault="0006218A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777CB66" w14:textId="77777777" w:rsidR="0006218A" w:rsidRPr="00142518" w:rsidRDefault="0006218A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6218A" w:rsidRPr="00142518" w14:paraId="3A913628" w14:textId="77777777" w:rsidTr="00CE39CD">
        <w:trPr>
          <w:trHeight w:val="661"/>
        </w:trPr>
        <w:tc>
          <w:tcPr>
            <w:tcW w:w="903" w:type="pct"/>
          </w:tcPr>
          <w:p w14:paraId="11CE9D7B" w14:textId="77777777" w:rsidR="0006218A" w:rsidRPr="00142518" w:rsidRDefault="0006218A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E7C41B7" w14:textId="77777777" w:rsidR="0006218A" w:rsidRPr="00142518" w:rsidRDefault="0006218A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F1CEA4" w14:textId="77777777" w:rsidR="0006218A" w:rsidRPr="00142518" w:rsidRDefault="0006218A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6218A" w:rsidRPr="00CA0A1D" w14:paraId="78B77DBD" w14:textId="77777777" w:rsidTr="00CE39CD">
        <w:trPr>
          <w:trHeight w:val="800"/>
        </w:trPr>
        <w:tc>
          <w:tcPr>
            <w:tcW w:w="903" w:type="pct"/>
          </w:tcPr>
          <w:p w14:paraId="6FD7686E" w14:textId="77777777" w:rsidR="0006218A" w:rsidRPr="00142518" w:rsidRDefault="0006218A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5CE443D" w14:textId="77777777" w:rsidR="0006218A" w:rsidRPr="00142518" w:rsidRDefault="0006218A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51CB0CD" w14:textId="77777777" w:rsidR="0006218A" w:rsidRPr="00CA0A1D" w:rsidRDefault="0006218A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25FB0A0" w14:textId="77777777" w:rsidR="0006218A" w:rsidRPr="0018274C" w:rsidRDefault="0006218A" w:rsidP="0006218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C07B26F" w14:textId="77777777" w:rsidR="0006218A" w:rsidRPr="007E6725" w:rsidRDefault="0006218A" w:rsidP="0006218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06218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06218A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258C8A" w14:textId="77777777" w:rsidR="00896B2E" w:rsidRDefault="00896B2E" w:rsidP="00315CA6">
      <w:pPr>
        <w:spacing w:after="0" w:line="240" w:lineRule="auto"/>
      </w:pPr>
      <w:r>
        <w:separator/>
      </w:r>
    </w:p>
  </w:endnote>
  <w:endnote w:type="continuationSeparator" w:id="0">
    <w:p w14:paraId="20C8C116" w14:textId="77777777" w:rsidR="00896B2E" w:rsidRDefault="00896B2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EF5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91231B" w14:textId="77777777" w:rsidR="00896B2E" w:rsidRDefault="00896B2E" w:rsidP="00315CA6">
      <w:pPr>
        <w:spacing w:after="0" w:line="240" w:lineRule="auto"/>
      </w:pPr>
      <w:r>
        <w:separator/>
      </w:r>
    </w:p>
  </w:footnote>
  <w:footnote w:type="continuationSeparator" w:id="0">
    <w:p w14:paraId="30F6A455" w14:textId="77777777" w:rsidR="00896B2E" w:rsidRDefault="00896B2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218A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47B56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6B2E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25EF5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F%D0%B0%D1%88%D0%BA%D0%BE%D0%B2%D1%81%D0%BA%D0%B0%D1%8F_%D0%9F%D1%81%D0%B8%D1%85%D0%BE%D0%BB%D0%BE%D0%B3%D0%B8%D1%8F.pdf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monogr/%D0%9F%D1%81%D0%B8%D1%85%D0%BE%D0%BB%D0%BE%D0%B3%D0%BE-%D0%BF%D0%B5%D0%B4%D0%B0%D0%B3%D0%BE%D0%B3%D0%B8%D1%87%D0%B5%D1%81%D0%BA%D0%BE%D0%B5%20%D0%B2%D0%B7%D0%B0%D0%B8%D0%BC%D0%BE%D0%B4%D0%B5%D0%B9%D1%81%D1%82%D0%B2%D0%B8%D0%B5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F%D0%B0%D1%88%D0%BA%D0%BE%D0%B2%D1%81%D0%BA%D0%B0%D1%8F_%D0%BF%D1%80%D0%B0%D0%BA%D1%82%D0%B8%D0%BA%D1%83%D0%BC_16.pdf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B7C2BE-1387-4D09-9412-E89B502FB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3980</Words>
  <Characters>22691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